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61C06"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SANTE-C-1</w:t>
            </w:r>
          </w:p>
        </w:tc>
      </w:tr>
      <w:tr w:rsidR="00AF7D78" w:rsidRPr="00661C06" w:rsidTr="00EC6FF0">
        <w:trPr>
          <w:trHeight w:val="1977"/>
          <w:jc w:val="center"/>
        </w:trPr>
        <w:tc>
          <w:tcPr>
            <w:tcW w:w="4359" w:type="dxa"/>
            <w:tcBorders>
              <w:bottom w:val="nil"/>
            </w:tcBorders>
          </w:tcPr>
          <w:p w:rsidR="00AF7D78" w:rsidRPr="00AF7D78" w:rsidRDefault="00661C0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Team Leader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1C06" w:rsidRPr="00661C06" w:rsidRDefault="00661C06" w:rsidP="00661C06">
            <w:pPr>
              <w:rPr>
                <w:rFonts w:ascii="Times New Roman" w:eastAsia="Times New Roman" w:hAnsi="Times New Roman" w:cs="Times New Roman"/>
                <w:b/>
                <w:lang w:val="en-GB" w:eastAsia="en-GB"/>
              </w:rPr>
            </w:pPr>
            <w:r w:rsidRPr="00661C06">
              <w:rPr>
                <w:rFonts w:ascii="Times New Roman" w:eastAsia="Times New Roman" w:hAnsi="Times New Roman" w:cs="Times New Roman"/>
                <w:b/>
                <w:lang w:val="en-GB" w:eastAsia="en-GB"/>
              </w:rPr>
              <w:t>Matthias SCHUPPE</w:t>
            </w:r>
          </w:p>
          <w:p w:rsidR="00661C06" w:rsidRPr="00661C06" w:rsidRDefault="00661C06" w:rsidP="00661C06">
            <w:pPr>
              <w:rPr>
                <w:rFonts w:ascii="Times New Roman" w:eastAsia="Times New Roman" w:hAnsi="Times New Roman" w:cs="Times New Roman"/>
                <w:b/>
                <w:lang w:val="en-GB" w:eastAsia="en-GB"/>
              </w:rPr>
            </w:pPr>
            <w:hyperlink r:id="rId8" w:history="1">
              <w:r w:rsidRPr="00661C06">
                <w:rPr>
                  <w:rStyle w:val="Hyperlink"/>
                  <w:rFonts w:ascii="Times New Roman" w:eastAsia="Times New Roman" w:hAnsi="Times New Roman" w:cs="Times New Roman"/>
                  <w:b/>
                  <w:lang w:val="en-GB" w:eastAsia="en-GB"/>
                </w:rPr>
                <w:t>Matthias.Schuppe@ec.europa.eu</w:t>
              </w:r>
            </w:hyperlink>
            <w:r w:rsidRPr="00661C06">
              <w:rPr>
                <w:rFonts w:ascii="Times New Roman" w:eastAsia="Times New Roman" w:hAnsi="Times New Roman" w:cs="Times New Roman"/>
                <w:b/>
                <w:lang w:val="en-GB" w:eastAsia="en-GB"/>
              </w:rPr>
              <w:t xml:space="preserve">   </w:t>
            </w:r>
          </w:p>
          <w:p w:rsidR="006D5237" w:rsidRPr="004A3864" w:rsidRDefault="00661C06" w:rsidP="00661C06">
            <w:pPr>
              <w:rPr>
                <w:rFonts w:ascii="Times New Roman" w:eastAsia="Times New Roman" w:hAnsi="Times New Roman" w:cs="Times New Roman"/>
                <w:b/>
                <w:lang w:val="en-US" w:eastAsia="en-GB"/>
              </w:rPr>
            </w:pPr>
            <w:r w:rsidRPr="000820C4">
              <w:rPr>
                <w:rFonts w:ascii="Times New Roman" w:eastAsia="Times New Roman" w:hAnsi="Times New Roman" w:cs="Times New Roman"/>
                <w:b/>
                <w:lang w:val="en-US" w:eastAsia="en-GB"/>
              </w:rPr>
              <w:t>+352 4301-36410</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101A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01AF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661C06" w:rsidP="005B5951">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5B5951"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5B5951">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61C06"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61C0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F329CC">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00661C06"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661C06"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61C06" w:rsidRPr="00661C06" w:rsidRDefault="00661C06" w:rsidP="00661C06">
      <w:pPr>
        <w:tabs>
          <w:tab w:val="left" w:pos="1701"/>
        </w:tabs>
        <w:spacing w:after="0" w:line="240" w:lineRule="auto"/>
        <w:ind w:left="426"/>
        <w:jc w:val="both"/>
        <w:rPr>
          <w:rFonts w:ascii="Times New Roman" w:eastAsia="Times New Roman" w:hAnsi="Times New Roman" w:cs="Times New Roman"/>
          <w:lang w:val="en-IE" w:eastAsia="en-GB"/>
        </w:rPr>
      </w:pPr>
      <w:r w:rsidRPr="00661C06">
        <w:rPr>
          <w:rFonts w:ascii="Times New Roman" w:eastAsia="Times New Roman" w:hAnsi="Times New Roman" w:cs="Times New Roman"/>
          <w:lang w:val="en-IE" w:eastAsia="en-GB"/>
        </w:rPr>
        <w:t xml:space="preserve">“The Europe’s Beating Cancer Plan Task Force” is a team set up for the drafting and the monitoring of the implementation of the European Commission’s new plan for the fight against cancer. The small but dynamic team comprises of </w:t>
      </w:r>
      <w:proofErr w:type="gramStart"/>
      <w:r w:rsidRPr="00661C06">
        <w:rPr>
          <w:rFonts w:ascii="Times New Roman" w:eastAsia="Times New Roman" w:hAnsi="Times New Roman" w:cs="Times New Roman"/>
          <w:lang w:val="en-IE" w:eastAsia="en-GB"/>
        </w:rPr>
        <w:t>5</w:t>
      </w:r>
      <w:proofErr w:type="gramEnd"/>
      <w:r w:rsidRPr="00661C06">
        <w:rPr>
          <w:rFonts w:ascii="Times New Roman" w:eastAsia="Times New Roman" w:hAnsi="Times New Roman" w:cs="Times New Roman"/>
          <w:lang w:val="en-IE" w:eastAsia="en-GB"/>
        </w:rPr>
        <w:t xml:space="preserve"> staff and is based in Luxembourg. We offer a challenging post in one of the Commission’s current priority files in health policy.</w:t>
      </w:r>
    </w:p>
    <w:p w:rsidR="00661C06" w:rsidRPr="00661C06" w:rsidRDefault="00661C06" w:rsidP="00661C06">
      <w:pPr>
        <w:tabs>
          <w:tab w:val="left" w:pos="1701"/>
        </w:tabs>
        <w:spacing w:after="0" w:line="240" w:lineRule="auto"/>
        <w:ind w:left="426"/>
        <w:jc w:val="both"/>
        <w:rPr>
          <w:rFonts w:ascii="Times New Roman" w:eastAsia="Times New Roman" w:hAnsi="Times New Roman" w:cs="Times New Roman"/>
          <w:lang w:val="en-IE" w:eastAsia="en-GB"/>
        </w:rPr>
      </w:pPr>
    </w:p>
    <w:p w:rsidR="00661C06" w:rsidRDefault="00661C06" w:rsidP="00661C06">
      <w:pPr>
        <w:tabs>
          <w:tab w:val="left" w:pos="1701"/>
        </w:tabs>
        <w:spacing w:after="0" w:line="240" w:lineRule="auto"/>
        <w:ind w:left="426"/>
        <w:jc w:val="both"/>
        <w:rPr>
          <w:rFonts w:ascii="Times New Roman" w:eastAsia="Times New Roman" w:hAnsi="Times New Roman" w:cs="Times New Roman"/>
          <w:lang w:val="en-IE" w:eastAsia="en-GB"/>
        </w:rPr>
      </w:pPr>
      <w:r w:rsidRPr="00661C06">
        <w:rPr>
          <w:rFonts w:ascii="Times New Roman" w:eastAsia="Times New Roman" w:hAnsi="Times New Roman" w:cs="Times New Roman"/>
          <w:lang w:val="en-IE" w:eastAsia="en-GB"/>
        </w:rPr>
        <w:t>Under the supervision of an AD official, the expert will work on the following tasks:</w:t>
      </w:r>
    </w:p>
    <w:p w:rsidR="00661C06" w:rsidRPr="00661C06" w:rsidRDefault="00661C06" w:rsidP="00661C06">
      <w:pPr>
        <w:tabs>
          <w:tab w:val="left" w:pos="1701"/>
        </w:tabs>
        <w:spacing w:after="0" w:line="240" w:lineRule="auto"/>
        <w:ind w:left="426"/>
        <w:jc w:val="both"/>
        <w:rPr>
          <w:rFonts w:ascii="Times New Roman" w:eastAsia="Times New Roman" w:hAnsi="Times New Roman" w:cs="Times New Roman"/>
          <w:lang w:val="en-IE" w:eastAsia="en-GB"/>
        </w:rPr>
      </w:pPr>
    </w:p>
    <w:p w:rsidR="00661C06" w:rsidRPr="00661C06" w:rsidRDefault="00661C06" w:rsidP="00661C06">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IE" w:eastAsia="en-GB"/>
        </w:rPr>
      </w:pPr>
      <w:r w:rsidRPr="00661C06">
        <w:rPr>
          <w:rFonts w:ascii="Times New Roman" w:eastAsia="Times New Roman" w:hAnsi="Times New Roman" w:cs="Times New Roman"/>
          <w:lang w:val="en-IE" w:eastAsia="en-GB"/>
        </w:rPr>
        <w:t>Support the implementation of actions based on the Commission Communication on Europe’s Beating Cancer Plan;</w:t>
      </w:r>
    </w:p>
    <w:p w:rsidR="00661C06" w:rsidRPr="00661C06" w:rsidRDefault="00661C06" w:rsidP="00661C06">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IE" w:eastAsia="en-GB"/>
        </w:rPr>
      </w:pPr>
      <w:r w:rsidRPr="00661C06">
        <w:rPr>
          <w:rFonts w:ascii="Times New Roman" w:eastAsia="Times New Roman" w:hAnsi="Times New Roman" w:cs="Times New Roman"/>
          <w:lang w:val="en-IE" w:eastAsia="en-GB"/>
        </w:rPr>
        <w:t>Carry out routine activities such as contribute to briefings, parliamentary questions, prepare and or attend meetings and other events, follow-up discussions of the European Parliament and or its Committees and the Council of the European Union and relevant working parties related to the cancer file;</w:t>
      </w:r>
    </w:p>
    <w:p w:rsidR="00661C06" w:rsidRPr="00661C06" w:rsidRDefault="00661C06" w:rsidP="00661C06">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IE" w:eastAsia="en-GB"/>
        </w:rPr>
      </w:pPr>
      <w:r w:rsidRPr="00661C06">
        <w:rPr>
          <w:rFonts w:ascii="Times New Roman" w:eastAsia="Times New Roman" w:hAnsi="Times New Roman" w:cs="Times New Roman"/>
          <w:lang w:val="en-IE" w:eastAsia="en-GB"/>
        </w:rPr>
        <w:t>Contribute to the coordination of work in this area within DG SANTE, with other Commission services, other EU institutions and agencies, Member States, and external stakeholders;</w:t>
      </w:r>
    </w:p>
    <w:p w:rsidR="00AF7D78" w:rsidRPr="00661C06" w:rsidRDefault="00661C06" w:rsidP="00661C06">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661C06">
        <w:rPr>
          <w:rFonts w:ascii="Times New Roman" w:eastAsia="Times New Roman" w:hAnsi="Times New Roman" w:cs="Times New Roman"/>
          <w:lang w:val="en-IE" w:eastAsia="en-GB"/>
        </w:rPr>
        <w:t>Follow-up of projects on cancer, implemented through the EU4Health Programme and other EU funding sources with relevant Commission services and the Executive Agency.</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661C06">
        <w:rPr>
          <w:rFonts w:ascii="Times New Roman" w:hAnsi="Times New Roman" w:cs="Times New Roman"/>
          <w:lang w:val="en-US"/>
        </w:rPr>
        <w:t>p</w:t>
      </w:r>
      <w:r w:rsidR="00661C06" w:rsidRPr="00661C06">
        <w:rPr>
          <w:rFonts w:ascii="Times New Roman" w:hAnsi="Times New Roman" w:cs="Times New Roman"/>
          <w:lang w:val="en-US"/>
        </w:rPr>
        <w:t>ublic health or medicine or natural sciences.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D81D45" w:rsidRPr="005B5951" w:rsidRDefault="00661C06" w:rsidP="00661C06">
      <w:pPr>
        <w:pStyle w:val="Default"/>
        <w:ind w:left="709"/>
        <w:jc w:val="both"/>
        <w:rPr>
          <w:sz w:val="22"/>
          <w:szCs w:val="22"/>
          <w:lang w:val="en-IE"/>
        </w:rPr>
      </w:pPr>
      <w:r w:rsidRPr="00661C06">
        <w:rPr>
          <w:sz w:val="22"/>
          <w:szCs w:val="22"/>
          <w:lang w:val="en-IE"/>
        </w:rPr>
        <w:t xml:space="preserve">At least </w:t>
      </w:r>
      <w:proofErr w:type="gramStart"/>
      <w:r w:rsidRPr="00661C06">
        <w:rPr>
          <w:sz w:val="22"/>
          <w:szCs w:val="22"/>
          <w:lang w:val="en-IE"/>
        </w:rPr>
        <w:t>one year</w:t>
      </w:r>
      <w:proofErr w:type="gramEnd"/>
      <w:r w:rsidRPr="00661C06">
        <w:rPr>
          <w:sz w:val="22"/>
          <w:szCs w:val="22"/>
          <w:lang w:val="en-IE"/>
        </w:rPr>
        <w:t xml:space="preserve"> experience in policy development and/or policy implementation in the area of public health, or cancer</w:t>
      </w:r>
      <w:r>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61C06"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661C06">
        <w:rPr>
          <w:rFonts w:ascii="Times New Roman" w:eastAsia="Times New Roman" w:hAnsi="Times New Roman" w:cs="Times New Roman"/>
          <w:lang w:val="en-US" w:eastAsia="en-GB"/>
        </w:rPr>
        <w:t>Very good command of written and oral English is essential. Knowledge of French and/or German would be an asset.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61C0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4870232"/>
    <w:multiLevelType w:val="hybridMultilevel"/>
    <w:tmpl w:val="B3C62FB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35C618B"/>
    <w:multiLevelType w:val="hybridMultilevel"/>
    <w:tmpl w:val="CB341F8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6DC33C4"/>
    <w:multiLevelType w:val="hybridMultilevel"/>
    <w:tmpl w:val="AA0AAE68"/>
    <w:lvl w:ilvl="0" w:tplc="3816F1A4">
      <w:numFmt w:val="bullet"/>
      <w:lvlText w:val="-"/>
      <w:lvlJc w:val="left"/>
      <w:pPr>
        <w:ind w:left="1701" w:hanging="1275"/>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50FC1BAF"/>
    <w:multiLevelType w:val="hybridMultilevel"/>
    <w:tmpl w:val="9C96C67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3"/>
  </w:num>
  <w:num w:numId="3">
    <w:abstractNumId w:val="10"/>
  </w:num>
  <w:num w:numId="4">
    <w:abstractNumId w:val="4"/>
  </w:num>
  <w:num w:numId="5">
    <w:abstractNumId w:val="12"/>
  </w:num>
  <w:num w:numId="6">
    <w:abstractNumId w:val="11"/>
  </w:num>
  <w:num w:numId="7">
    <w:abstractNumId w:val="1"/>
  </w:num>
  <w:num w:numId="8">
    <w:abstractNumId w:val="0"/>
  </w:num>
  <w:num w:numId="9">
    <w:abstractNumId w:val="9"/>
  </w:num>
  <w:num w:numId="10">
    <w:abstractNumId w:val="3"/>
  </w:num>
  <w:num w:numId="11">
    <w:abstractNumId w:val="8"/>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AF7"/>
    <w:rsid w:val="0019598C"/>
    <w:rsid w:val="004761A8"/>
    <w:rsid w:val="004A3864"/>
    <w:rsid w:val="00534042"/>
    <w:rsid w:val="005B5951"/>
    <w:rsid w:val="0061327F"/>
    <w:rsid w:val="00661C06"/>
    <w:rsid w:val="006D5237"/>
    <w:rsid w:val="007961B7"/>
    <w:rsid w:val="007C3993"/>
    <w:rsid w:val="008365C9"/>
    <w:rsid w:val="00960098"/>
    <w:rsid w:val="009C51D8"/>
    <w:rsid w:val="00A80E7E"/>
    <w:rsid w:val="00AF7D78"/>
    <w:rsid w:val="00B052CB"/>
    <w:rsid w:val="00B61813"/>
    <w:rsid w:val="00BC14A5"/>
    <w:rsid w:val="00CF677F"/>
    <w:rsid w:val="00D37EF6"/>
    <w:rsid w:val="00D81D45"/>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AF7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Schupp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6823</Characters>
  <Application>Microsoft Office Word</Application>
  <DocSecurity>0</DocSecurity>
  <Lines>158</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2020-12-09T17:54:00Z</dcterms:created>
  <dcterms:modified xsi:type="dcterms:W3CDTF">2020-12-09T17:54:00Z</dcterms:modified>
</cp:coreProperties>
</file>