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DD63" w14:textId="2B56E0A5" w:rsidR="00CF4F52" w:rsidRPr="00B74725" w:rsidRDefault="00CF4F52">
      <w:pPr>
        <w:pStyle w:val="Standard"/>
        <w:spacing w:after="212" w:line="259" w:lineRule="auto"/>
        <w:ind w:left="-1135" w:firstLine="0"/>
        <w:jc w:val="left"/>
        <w:rPr>
          <w:rFonts w:ascii="Times New Roman" w:hAnsi="Times New Roman" w:cs="Times New Roman"/>
          <w:sz w:val="18"/>
          <w:szCs w:val="18"/>
        </w:rPr>
      </w:pPr>
    </w:p>
    <w:p w14:paraId="1367DECF" w14:textId="77777777" w:rsidR="00CF4F52" w:rsidRPr="000F14DA" w:rsidRDefault="00E82CE2" w:rsidP="000F14DA">
      <w:pPr>
        <w:pStyle w:val="Standard"/>
        <w:tabs>
          <w:tab w:val="left" w:pos="0"/>
        </w:tabs>
        <w:spacing w:before="60" w:after="60" w:line="256" w:lineRule="auto"/>
        <w:ind w:left="0" w:firstLine="0"/>
        <w:jc w:val="center"/>
        <w:rPr>
          <w:rFonts w:ascii="Times New Roman" w:eastAsia="Garamond" w:hAnsi="Times New Roman" w:cs="Times New Roman"/>
          <w:color w:val="000000"/>
          <w:kern w:val="0"/>
          <w:sz w:val="28"/>
          <w:szCs w:val="18"/>
          <w:lang w:eastAsia="it-IT"/>
        </w:rPr>
      </w:pPr>
      <w:r w:rsidRPr="00B74725">
        <w:rPr>
          <w:rFonts w:ascii="Times New Roman" w:hAnsi="Times New Roman" w:cs="Times New Roman"/>
          <w:sz w:val="18"/>
          <w:szCs w:val="18"/>
        </w:rPr>
        <w:t xml:space="preserve"> </w:t>
      </w:r>
    </w:p>
    <w:p w14:paraId="12DB5563" w14:textId="77777777" w:rsidR="00CF4F52" w:rsidRPr="000F14DA" w:rsidRDefault="00E82CE2" w:rsidP="000F14DA">
      <w:pPr>
        <w:pStyle w:val="Standard"/>
        <w:tabs>
          <w:tab w:val="left" w:pos="0"/>
        </w:tabs>
        <w:spacing w:before="60" w:after="60" w:line="256" w:lineRule="auto"/>
        <w:ind w:left="0" w:firstLine="0"/>
        <w:jc w:val="center"/>
        <w:rPr>
          <w:rFonts w:ascii="Times New Roman" w:eastAsia="Garamond" w:hAnsi="Times New Roman" w:cs="Times New Roman"/>
          <w:color w:val="000000"/>
          <w:kern w:val="0"/>
          <w:sz w:val="28"/>
          <w:szCs w:val="18"/>
          <w:lang w:eastAsia="it-IT"/>
        </w:rPr>
      </w:pPr>
      <w:r w:rsidRPr="000F14DA">
        <w:rPr>
          <w:rFonts w:ascii="Times New Roman" w:eastAsia="Garamond" w:hAnsi="Times New Roman" w:cs="Times New Roman"/>
          <w:color w:val="000000"/>
          <w:kern w:val="0"/>
          <w:sz w:val="28"/>
          <w:szCs w:val="18"/>
          <w:lang w:eastAsia="it-IT"/>
        </w:rPr>
        <w:t xml:space="preserve"> </w:t>
      </w:r>
    </w:p>
    <w:p w14:paraId="4C6BEFC1" w14:textId="4280D7A2" w:rsidR="000F14DA" w:rsidRPr="000F14DA" w:rsidRDefault="000F14DA" w:rsidP="000F14DA">
      <w:pPr>
        <w:pStyle w:val="Standard"/>
        <w:tabs>
          <w:tab w:val="left" w:pos="0"/>
        </w:tabs>
        <w:spacing w:before="60" w:after="60" w:line="256" w:lineRule="auto"/>
        <w:ind w:left="0" w:firstLine="0"/>
        <w:jc w:val="center"/>
        <w:rPr>
          <w:rFonts w:ascii="Times New Roman" w:eastAsia="Garamond" w:hAnsi="Times New Roman" w:cs="Times New Roman"/>
          <w:b/>
          <w:color w:val="000000"/>
          <w:kern w:val="0"/>
          <w:sz w:val="28"/>
          <w:szCs w:val="18"/>
          <w:lang w:eastAsia="it-IT"/>
        </w:rPr>
      </w:pPr>
      <w:r w:rsidRPr="000F14DA">
        <w:rPr>
          <w:rFonts w:ascii="Times New Roman" w:eastAsia="Garamond" w:hAnsi="Times New Roman" w:cs="Times New Roman"/>
          <w:b/>
          <w:color w:val="000000"/>
          <w:kern w:val="0"/>
          <w:sz w:val="28"/>
          <w:szCs w:val="18"/>
          <w:lang w:eastAsia="it-IT"/>
        </w:rPr>
        <w:t xml:space="preserve">ALLEGATO </w:t>
      </w:r>
      <w:r w:rsidR="00F76018">
        <w:rPr>
          <w:rFonts w:ascii="Times New Roman" w:eastAsia="Garamond" w:hAnsi="Times New Roman" w:cs="Times New Roman"/>
          <w:b/>
          <w:color w:val="000000"/>
          <w:kern w:val="0"/>
          <w:sz w:val="28"/>
          <w:szCs w:val="18"/>
          <w:lang w:eastAsia="it-IT"/>
        </w:rPr>
        <w:t>9</w:t>
      </w:r>
      <w:bookmarkStart w:id="0" w:name="_GoBack"/>
      <w:bookmarkEnd w:id="0"/>
    </w:p>
    <w:p w14:paraId="6E149EA7" w14:textId="77777777" w:rsidR="000F14DA" w:rsidRPr="000F14DA" w:rsidRDefault="000F14DA" w:rsidP="000F14DA">
      <w:pPr>
        <w:pStyle w:val="Standard"/>
        <w:tabs>
          <w:tab w:val="left" w:pos="0"/>
        </w:tabs>
        <w:spacing w:before="60" w:after="60" w:line="256" w:lineRule="auto"/>
        <w:ind w:left="0" w:firstLine="0"/>
        <w:jc w:val="center"/>
        <w:rPr>
          <w:rFonts w:ascii="Times New Roman" w:eastAsia="Garamond" w:hAnsi="Times New Roman" w:cs="Times New Roman"/>
          <w:b/>
          <w:color w:val="000000"/>
          <w:kern w:val="0"/>
          <w:sz w:val="28"/>
          <w:szCs w:val="18"/>
          <w:lang w:eastAsia="it-IT"/>
        </w:rPr>
      </w:pPr>
    </w:p>
    <w:p w14:paraId="295DC2EA" w14:textId="070CC66C" w:rsidR="000F14DA" w:rsidRPr="000F14DA" w:rsidRDefault="000F14DA" w:rsidP="000F14DA">
      <w:pPr>
        <w:pStyle w:val="Standard"/>
        <w:tabs>
          <w:tab w:val="left" w:pos="0"/>
        </w:tabs>
        <w:spacing w:before="60" w:after="60" w:line="256" w:lineRule="auto"/>
        <w:ind w:left="0" w:firstLine="0"/>
        <w:jc w:val="center"/>
        <w:rPr>
          <w:rFonts w:ascii="Times New Roman" w:eastAsia="Garamond" w:hAnsi="Times New Roman" w:cs="Times New Roman"/>
          <w:b/>
          <w:color w:val="000000"/>
          <w:kern w:val="0"/>
          <w:sz w:val="28"/>
          <w:szCs w:val="18"/>
          <w:lang w:eastAsia="it-IT"/>
        </w:rPr>
      </w:pPr>
      <w:r w:rsidRPr="000F14DA">
        <w:rPr>
          <w:rFonts w:ascii="Times New Roman" w:eastAsia="Garamond" w:hAnsi="Times New Roman" w:cs="Times New Roman"/>
          <w:b/>
          <w:color w:val="000000"/>
          <w:kern w:val="0"/>
          <w:sz w:val="28"/>
          <w:szCs w:val="18"/>
          <w:lang w:eastAsia="it-IT"/>
        </w:rPr>
        <w:t>DICHIARAZIONI TITOLARE EFFETTIVO</w:t>
      </w:r>
    </w:p>
    <w:p w14:paraId="2E186DF4" w14:textId="28F58B58" w:rsidR="000F14DA" w:rsidRPr="000F14DA" w:rsidRDefault="000F14DA" w:rsidP="000F14DA">
      <w:pPr>
        <w:pStyle w:val="Standard"/>
        <w:tabs>
          <w:tab w:val="left" w:pos="0"/>
        </w:tabs>
        <w:spacing w:before="60" w:after="60" w:line="256" w:lineRule="auto"/>
        <w:ind w:left="0" w:firstLine="0"/>
        <w:jc w:val="center"/>
        <w:rPr>
          <w:rFonts w:ascii="Times New Roman" w:eastAsia="Garamond" w:hAnsi="Times New Roman" w:cs="Times New Roman"/>
          <w:b/>
          <w:color w:val="000000"/>
          <w:kern w:val="0"/>
          <w:sz w:val="28"/>
          <w:szCs w:val="18"/>
          <w:lang w:eastAsia="it-IT"/>
        </w:rPr>
      </w:pPr>
      <w:r w:rsidRPr="000F14DA">
        <w:rPr>
          <w:rFonts w:ascii="Times New Roman" w:eastAsia="Garamond" w:hAnsi="Times New Roman" w:cs="Times New Roman"/>
          <w:b/>
          <w:color w:val="000000"/>
          <w:kern w:val="0"/>
          <w:sz w:val="28"/>
          <w:szCs w:val="18"/>
          <w:lang w:eastAsia="it-IT"/>
        </w:rPr>
        <w:t>RILASCIATO ANCHE AI SENSI DEGLI ARTT. 46 E 47 DEL D.P.R. 445/2000</w:t>
      </w:r>
    </w:p>
    <w:p w14:paraId="6EEF89EE" w14:textId="77777777" w:rsidR="000F14DA" w:rsidRPr="000F14DA" w:rsidRDefault="000F14DA" w:rsidP="000F14DA">
      <w:pPr>
        <w:pStyle w:val="Standard"/>
        <w:tabs>
          <w:tab w:val="left" w:pos="0"/>
        </w:tabs>
        <w:spacing w:before="60" w:after="60" w:line="256" w:lineRule="auto"/>
        <w:ind w:left="0" w:firstLine="0"/>
        <w:jc w:val="center"/>
        <w:rPr>
          <w:rFonts w:ascii="Times New Roman" w:eastAsia="Garamond" w:hAnsi="Times New Roman" w:cs="Times New Roman"/>
          <w:color w:val="000000"/>
          <w:kern w:val="0"/>
          <w:sz w:val="28"/>
          <w:szCs w:val="18"/>
          <w:lang w:eastAsia="it-IT"/>
        </w:rPr>
      </w:pPr>
    </w:p>
    <w:p w14:paraId="7A3F01E7" w14:textId="77911EDB" w:rsidR="000F14DA" w:rsidRDefault="000F14DA" w:rsidP="000F14DA">
      <w:pPr>
        <w:pStyle w:val="Standard"/>
        <w:tabs>
          <w:tab w:val="left" w:pos="0"/>
        </w:tabs>
        <w:spacing w:before="60" w:after="60" w:line="256" w:lineRule="auto"/>
        <w:ind w:left="0" w:firstLine="0"/>
        <w:jc w:val="center"/>
        <w:rPr>
          <w:rFonts w:ascii="Times New Roman" w:eastAsia="Garamond" w:hAnsi="Times New Roman" w:cs="Times New Roman"/>
          <w:color w:val="000000"/>
          <w:kern w:val="0"/>
          <w:sz w:val="28"/>
          <w:szCs w:val="18"/>
          <w:lang w:eastAsia="it-IT"/>
        </w:rPr>
      </w:pPr>
      <w:r w:rsidRPr="000F14DA">
        <w:rPr>
          <w:rFonts w:ascii="Times New Roman" w:eastAsia="Garamond" w:hAnsi="Times New Roman" w:cs="Times New Roman"/>
          <w:color w:val="000000"/>
          <w:kern w:val="0"/>
          <w:sz w:val="28"/>
          <w:szCs w:val="18"/>
          <w:lang w:eastAsia="it-IT"/>
        </w:rPr>
        <w:t>(Non è ammessa la sostituzione dei certificati e delle dichiarazioni con fotocopie e duplicati non autenticati nelle forme previste dagli articoli 18 e 19 del D.P.R. n. 445/2000)</w:t>
      </w:r>
    </w:p>
    <w:p w14:paraId="1559B49E" w14:textId="3C735D6E" w:rsidR="000F14DA" w:rsidRDefault="000F14DA" w:rsidP="000F14DA">
      <w:pPr>
        <w:pStyle w:val="Standard"/>
        <w:tabs>
          <w:tab w:val="left" w:pos="0"/>
        </w:tabs>
        <w:spacing w:before="60" w:after="60" w:line="256" w:lineRule="auto"/>
        <w:ind w:left="0" w:firstLine="0"/>
        <w:jc w:val="center"/>
        <w:rPr>
          <w:rFonts w:ascii="Times New Roman" w:eastAsia="Garamond" w:hAnsi="Times New Roman" w:cs="Times New Roman"/>
          <w:color w:val="000000"/>
          <w:kern w:val="0"/>
          <w:sz w:val="28"/>
          <w:szCs w:val="18"/>
          <w:lang w:eastAsia="it-IT"/>
        </w:rPr>
      </w:pPr>
    </w:p>
    <w:p w14:paraId="77AA60A3" w14:textId="77777777" w:rsidR="000F14DA" w:rsidRDefault="000F14DA" w:rsidP="000F14DA">
      <w:pPr>
        <w:pStyle w:val="Standard"/>
        <w:widowControl w:val="0"/>
        <w:spacing w:before="60" w:after="60"/>
        <w:ind w:left="2160"/>
        <w:jc w:val="left"/>
        <w:rPr>
          <w:sz w:val="36"/>
        </w:rPr>
      </w:pPr>
    </w:p>
    <w:p w14:paraId="23E19A65" w14:textId="77777777" w:rsidR="00E905D7" w:rsidRPr="00335370" w:rsidRDefault="00E905D7" w:rsidP="00E905D7">
      <w:pPr>
        <w:pStyle w:val="Standard"/>
        <w:spacing w:before="60" w:after="60"/>
        <w:jc w:val="center"/>
        <w:rPr>
          <w:rFonts w:ascii="Times New Roman" w:eastAsia="Titillium" w:hAnsi="Times New Roman" w:cs="Times New Roman"/>
          <w:b/>
          <w:bCs/>
          <w:szCs w:val="24"/>
        </w:rPr>
      </w:pPr>
      <w:r w:rsidRPr="00335370">
        <w:rPr>
          <w:rFonts w:ascii="Times New Roman" w:eastAsia="Titillium" w:hAnsi="Times New Roman" w:cs="Times New Roman"/>
          <w:szCs w:val="24"/>
        </w:rPr>
        <w:t xml:space="preserve">Procedura aperta per l’affidamento di un contratto pubblico di </w:t>
      </w:r>
      <w:r>
        <w:rPr>
          <w:rFonts w:ascii="Times New Roman" w:eastAsia="Titillium" w:hAnsi="Times New Roman" w:cs="Times New Roman"/>
          <w:szCs w:val="24"/>
        </w:rPr>
        <w:br/>
      </w:r>
      <w:r w:rsidRPr="00335370">
        <w:rPr>
          <w:rFonts w:ascii="Times New Roman" w:eastAsia="Titillium" w:hAnsi="Times New Roman" w:cs="Times New Roman"/>
          <w:szCs w:val="24"/>
        </w:rPr>
        <w:t>servizi di ideazione e produzione della campagna pubblicitaria, pianificazione, acquisto e controllo degli spazi media, per l’attuazione del Progetto “Il Turismo delle Radici - Una Strategia Integrata per la ripresa del settore del Turismo nell’Italia Post Covid-19”, con il criterio dell’offerta economicamente più vantaggiosa, sulla base del miglior rapporto qualità/prezzo</w:t>
      </w:r>
      <w:r>
        <w:rPr>
          <w:rFonts w:ascii="Times New Roman" w:eastAsia="Titillium" w:hAnsi="Times New Roman" w:cs="Times New Roman"/>
          <w:szCs w:val="24"/>
        </w:rPr>
        <w:t>.</w:t>
      </w:r>
    </w:p>
    <w:p w14:paraId="20ECCC71" w14:textId="77777777" w:rsidR="00E905D7" w:rsidRPr="00335370" w:rsidRDefault="00E905D7" w:rsidP="00E905D7">
      <w:pPr>
        <w:pStyle w:val="Standard"/>
        <w:jc w:val="center"/>
        <w:rPr>
          <w:rFonts w:ascii="Times New Roman" w:eastAsia="Titillium" w:hAnsi="Times New Roman" w:cs="Times New Roman"/>
          <w:szCs w:val="24"/>
        </w:rPr>
      </w:pPr>
    </w:p>
    <w:p w14:paraId="376BC3EC" w14:textId="77777777" w:rsidR="00E905D7" w:rsidRPr="001C6325" w:rsidRDefault="00E905D7" w:rsidP="00E905D7">
      <w:pPr>
        <w:pStyle w:val="Standard"/>
        <w:jc w:val="center"/>
        <w:rPr>
          <w:rFonts w:ascii="Times New Roman" w:eastAsia="Titillium" w:hAnsi="Times New Roman" w:cs="Times New Roman"/>
          <w:szCs w:val="24"/>
        </w:rPr>
      </w:pPr>
      <w:r w:rsidRPr="001C6325">
        <w:rPr>
          <w:rFonts w:ascii="Times New Roman" w:eastAsia="Titillium" w:hAnsi="Times New Roman" w:cs="Times New Roman"/>
          <w:szCs w:val="24"/>
        </w:rPr>
        <w:t>CUP: J51B21005910006</w:t>
      </w:r>
    </w:p>
    <w:p w14:paraId="3C480967" w14:textId="33CE7FC2" w:rsidR="00E905D7" w:rsidRPr="001C6325" w:rsidRDefault="00E905D7" w:rsidP="00E905D7">
      <w:pPr>
        <w:pStyle w:val="Standard"/>
        <w:jc w:val="center"/>
        <w:rPr>
          <w:rFonts w:ascii="Times New Roman" w:eastAsia="Titillium" w:hAnsi="Times New Roman" w:cs="Times New Roman"/>
          <w:szCs w:val="24"/>
        </w:rPr>
      </w:pPr>
      <w:r w:rsidRPr="001C6325">
        <w:rPr>
          <w:rFonts w:ascii="Times New Roman" w:eastAsia="Titillium" w:hAnsi="Times New Roman" w:cs="Times New Roman"/>
          <w:szCs w:val="24"/>
        </w:rPr>
        <w:t xml:space="preserve">CIG: </w:t>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Pr="001C6325">
        <w:rPr>
          <w:rFonts w:ascii="Times New Roman" w:eastAsia="Titillium" w:hAnsi="Times New Roman" w:cs="Times New Roman"/>
          <w:szCs w:val="24"/>
          <w:highlight w:val="yellow"/>
        </w:rPr>
        <w:softHyphen/>
      </w:r>
      <w:r w:rsidR="001C6325" w:rsidRPr="001C6325">
        <w:rPr>
          <w:sz w:val="30"/>
          <w:szCs w:val="30"/>
        </w:rPr>
        <w:t xml:space="preserve"> </w:t>
      </w:r>
      <w:r w:rsidR="001C6325" w:rsidRPr="001C6325">
        <w:rPr>
          <w:rFonts w:ascii="Times New Roman" w:eastAsia="Titillium" w:hAnsi="Times New Roman" w:cs="Times New Roman"/>
          <w:szCs w:val="24"/>
        </w:rPr>
        <w:t>A01ED746AE</w:t>
      </w:r>
    </w:p>
    <w:p w14:paraId="329D9800" w14:textId="77777777" w:rsidR="00E905D7" w:rsidRPr="00F17679" w:rsidRDefault="00E905D7" w:rsidP="00E905D7">
      <w:pPr>
        <w:pStyle w:val="Standard"/>
        <w:spacing w:after="97"/>
        <w:ind w:left="-5"/>
        <w:jc w:val="center"/>
        <w:rPr>
          <w:rFonts w:ascii="Titillium" w:eastAsia="Titillium" w:hAnsi="Titillium" w:cs="Titillium"/>
          <w:color w:val="000000"/>
          <w:szCs w:val="24"/>
        </w:rPr>
      </w:pPr>
    </w:p>
    <w:p w14:paraId="30D40EC4" w14:textId="7B62195E" w:rsidR="000F14DA" w:rsidRDefault="000F14DA">
      <w:pPr>
        <w:rPr>
          <w:rFonts w:ascii="Times New Roman" w:eastAsia="Garamond" w:hAnsi="Times New Roman" w:cs="Times New Roman"/>
          <w:color w:val="000000"/>
          <w:kern w:val="0"/>
          <w:sz w:val="28"/>
          <w:szCs w:val="18"/>
        </w:rPr>
      </w:pPr>
      <w:r>
        <w:rPr>
          <w:rFonts w:ascii="Times New Roman" w:eastAsia="Garamond" w:hAnsi="Times New Roman" w:cs="Times New Roman"/>
          <w:color w:val="000000"/>
          <w:kern w:val="0"/>
          <w:sz w:val="28"/>
          <w:szCs w:val="18"/>
        </w:rPr>
        <w:br w:type="page"/>
      </w:r>
    </w:p>
    <w:p w14:paraId="60216242" w14:textId="78BABC4A" w:rsidR="000F14DA" w:rsidRPr="000F14DA" w:rsidRDefault="000F14DA" w:rsidP="000F14DA">
      <w:pPr>
        <w:pStyle w:val="Standard"/>
        <w:spacing w:after="102"/>
        <w:jc w:val="center"/>
        <w:rPr>
          <w:rFonts w:ascii="Times New Roman" w:eastAsia="Titillium" w:hAnsi="Times New Roman" w:cs="Times New Roman"/>
          <w:b/>
          <w:sz w:val="18"/>
          <w:szCs w:val="18"/>
        </w:rPr>
      </w:pPr>
      <w:r w:rsidRPr="000F14DA">
        <w:rPr>
          <w:rFonts w:ascii="Times New Roman" w:eastAsia="Titillium" w:hAnsi="Times New Roman" w:cs="Times New Roman"/>
          <w:b/>
          <w:sz w:val="18"/>
          <w:szCs w:val="18"/>
        </w:rPr>
        <w:lastRenderedPageBreak/>
        <w:t>A –Dichiarazione Dati Titolare Effettivo</w:t>
      </w:r>
    </w:p>
    <w:p w14:paraId="7BC3550A" w14:textId="77777777" w:rsidR="000F14DA" w:rsidRPr="000F14DA" w:rsidRDefault="000F14DA" w:rsidP="000F14DA">
      <w:pPr>
        <w:pStyle w:val="Standard"/>
        <w:spacing w:after="102"/>
        <w:jc w:val="center"/>
        <w:rPr>
          <w:rFonts w:ascii="Times New Roman" w:eastAsia="Titillium" w:hAnsi="Times New Roman" w:cs="Times New Roman"/>
          <w:b/>
          <w:sz w:val="18"/>
          <w:szCs w:val="18"/>
        </w:rPr>
      </w:pPr>
    </w:p>
    <w:p w14:paraId="403A7C96" w14:textId="77777777" w:rsidR="000F14DA" w:rsidRPr="009F7763" w:rsidRDefault="000F14DA" w:rsidP="000F14DA">
      <w:pPr>
        <w:pStyle w:val="Standard"/>
        <w:spacing w:after="105" w:line="259" w:lineRule="auto"/>
        <w:ind w:left="0" w:firstLine="0"/>
        <w:jc w:val="right"/>
        <w:rPr>
          <w:rFonts w:ascii="Times New Roman" w:eastAsia="Garamond" w:hAnsi="Times New Roman" w:cs="Times New Roman"/>
          <w:color w:val="000000"/>
          <w:kern w:val="0"/>
          <w:sz w:val="18"/>
          <w:szCs w:val="18"/>
          <w:lang w:eastAsia="it-IT"/>
        </w:rPr>
      </w:pPr>
      <w:r w:rsidRPr="009F7763">
        <w:rPr>
          <w:rFonts w:ascii="Times New Roman" w:eastAsia="Garamond" w:hAnsi="Times New Roman" w:cs="Times New Roman"/>
          <w:color w:val="000000"/>
          <w:kern w:val="0"/>
          <w:sz w:val="18"/>
          <w:szCs w:val="18"/>
          <w:lang w:eastAsia="it-IT"/>
        </w:rPr>
        <w:t>Spettabile</w:t>
      </w:r>
    </w:p>
    <w:p w14:paraId="1ECA6A86" w14:textId="77777777" w:rsidR="000F14DA" w:rsidRPr="009F7763" w:rsidRDefault="000F14DA" w:rsidP="000F14DA">
      <w:pPr>
        <w:pStyle w:val="Standard"/>
        <w:spacing w:after="105" w:line="259" w:lineRule="auto"/>
        <w:ind w:left="0" w:firstLine="0"/>
        <w:jc w:val="right"/>
        <w:rPr>
          <w:rFonts w:ascii="Times New Roman" w:eastAsia="Garamond" w:hAnsi="Times New Roman" w:cs="Times New Roman"/>
          <w:color w:val="000000"/>
          <w:kern w:val="0"/>
          <w:sz w:val="18"/>
          <w:szCs w:val="18"/>
          <w:lang w:eastAsia="it-IT"/>
        </w:rPr>
      </w:pPr>
      <w:r w:rsidRPr="009F7763">
        <w:rPr>
          <w:rFonts w:ascii="Times New Roman" w:eastAsia="Garamond" w:hAnsi="Times New Roman" w:cs="Times New Roman"/>
          <w:color w:val="000000"/>
          <w:kern w:val="0"/>
          <w:sz w:val="18"/>
          <w:szCs w:val="18"/>
          <w:lang w:eastAsia="it-IT"/>
        </w:rPr>
        <w:t>Ministero degli Affari Esteri e della Cooperazione Internazionale</w:t>
      </w:r>
    </w:p>
    <w:p w14:paraId="56655CF6" w14:textId="77777777" w:rsidR="000F14DA" w:rsidRPr="009F7763" w:rsidRDefault="000F14DA" w:rsidP="000F14DA">
      <w:pPr>
        <w:pStyle w:val="Standard"/>
        <w:spacing w:after="105" w:line="259" w:lineRule="auto"/>
        <w:ind w:left="0" w:firstLine="0"/>
        <w:jc w:val="right"/>
        <w:rPr>
          <w:rFonts w:ascii="Times New Roman" w:eastAsia="Garamond" w:hAnsi="Times New Roman" w:cs="Times New Roman"/>
          <w:color w:val="000000"/>
          <w:kern w:val="0"/>
          <w:sz w:val="18"/>
          <w:szCs w:val="18"/>
          <w:lang w:eastAsia="it-IT"/>
        </w:rPr>
      </w:pPr>
      <w:r w:rsidRPr="009F7763">
        <w:rPr>
          <w:rFonts w:ascii="Times New Roman" w:eastAsia="Garamond" w:hAnsi="Times New Roman" w:cs="Times New Roman"/>
          <w:color w:val="000000"/>
          <w:kern w:val="0"/>
          <w:sz w:val="18"/>
          <w:szCs w:val="18"/>
          <w:lang w:eastAsia="it-IT"/>
        </w:rPr>
        <w:t>Direzione Generale per gli Italiani all’Estero e le Politiche Migratorie</w:t>
      </w:r>
    </w:p>
    <w:p w14:paraId="09AC31BF" w14:textId="77777777" w:rsidR="000F14DA" w:rsidRPr="009F7763" w:rsidRDefault="000F14DA" w:rsidP="000F14DA">
      <w:pPr>
        <w:pStyle w:val="Standard"/>
        <w:spacing w:after="105" w:line="259" w:lineRule="auto"/>
        <w:ind w:left="0" w:firstLine="0"/>
        <w:jc w:val="right"/>
        <w:rPr>
          <w:rFonts w:ascii="Times New Roman" w:eastAsia="Garamond" w:hAnsi="Times New Roman" w:cs="Times New Roman"/>
          <w:color w:val="000000"/>
          <w:kern w:val="0"/>
          <w:sz w:val="18"/>
          <w:szCs w:val="18"/>
          <w:lang w:eastAsia="it-IT"/>
        </w:rPr>
      </w:pPr>
      <w:r w:rsidRPr="009F7763">
        <w:rPr>
          <w:rFonts w:ascii="Times New Roman" w:eastAsia="Garamond" w:hAnsi="Times New Roman" w:cs="Times New Roman"/>
          <w:color w:val="000000"/>
          <w:kern w:val="0"/>
          <w:sz w:val="18"/>
          <w:szCs w:val="18"/>
          <w:lang w:eastAsia="it-IT"/>
        </w:rPr>
        <w:t>Ufficio I-Politiche e interventi per le collettività italiane all’estero</w:t>
      </w:r>
    </w:p>
    <w:p w14:paraId="2DFD20D7" w14:textId="77777777" w:rsidR="000F14DA" w:rsidRPr="009F7763" w:rsidRDefault="000F14DA" w:rsidP="000F14DA">
      <w:pPr>
        <w:pStyle w:val="Standard"/>
        <w:spacing w:after="105" w:line="259" w:lineRule="auto"/>
        <w:ind w:left="0" w:firstLine="0"/>
        <w:jc w:val="right"/>
        <w:rPr>
          <w:rFonts w:ascii="Times New Roman" w:eastAsia="Garamond" w:hAnsi="Times New Roman" w:cs="Times New Roman"/>
          <w:color w:val="000000"/>
          <w:kern w:val="0"/>
          <w:sz w:val="18"/>
          <w:szCs w:val="18"/>
          <w:lang w:eastAsia="it-IT"/>
        </w:rPr>
      </w:pPr>
      <w:r w:rsidRPr="009F7763">
        <w:rPr>
          <w:rFonts w:ascii="Times New Roman" w:eastAsia="Garamond" w:hAnsi="Times New Roman" w:cs="Times New Roman"/>
          <w:color w:val="000000"/>
          <w:kern w:val="0"/>
          <w:sz w:val="18"/>
          <w:szCs w:val="18"/>
          <w:lang w:eastAsia="it-IT"/>
        </w:rPr>
        <w:t>Sezione IV- Turismo delle radici</w:t>
      </w:r>
    </w:p>
    <w:p w14:paraId="62E19146" w14:textId="77777777" w:rsidR="000F14DA" w:rsidRDefault="000F14DA" w:rsidP="000F14DA">
      <w:pPr>
        <w:pStyle w:val="Standard"/>
        <w:spacing w:after="105" w:line="259" w:lineRule="auto"/>
        <w:ind w:left="0" w:firstLine="0"/>
        <w:jc w:val="right"/>
      </w:pPr>
      <w:r w:rsidRPr="009F7763">
        <w:rPr>
          <w:rFonts w:ascii="Times New Roman" w:eastAsia="Garamond" w:hAnsi="Times New Roman" w:cs="Times New Roman"/>
          <w:color w:val="000000"/>
          <w:kern w:val="0"/>
          <w:sz w:val="18"/>
          <w:szCs w:val="18"/>
          <w:lang w:eastAsia="it-IT"/>
        </w:rPr>
        <w:t>Piazzale della Farnesina n. 1 00135 – ROMA (RM</w:t>
      </w:r>
      <w:r>
        <w:rPr>
          <w:rFonts w:ascii="Titillium" w:eastAsia="Titillium" w:hAnsi="Titillium" w:cs="Titillium"/>
          <w:sz w:val="18"/>
          <w:szCs w:val="18"/>
        </w:rPr>
        <w:t>)</w:t>
      </w:r>
    </w:p>
    <w:p w14:paraId="10D7830E" w14:textId="77777777" w:rsidR="000F14DA" w:rsidRPr="000F14DA" w:rsidRDefault="000F14DA" w:rsidP="000F14DA">
      <w:pPr>
        <w:pStyle w:val="Standard"/>
        <w:spacing w:after="102"/>
        <w:jc w:val="center"/>
        <w:rPr>
          <w:rFonts w:ascii="Times New Roman" w:eastAsia="Titillium" w:hAnsi="Times New Roman" w:cs="Times New Roman"/>
          <w:b/>
          <w:sz w:val="18"/>
          <w:szCs w:val="18"/>
        </w:rPr>
      </w:pPr>
    </w:p>
    <w:p w14:paraId="36CB6091" w14:textId="77777777" w:rsidR="000F14DA" w:rsidRPr="000F14DA" w:rsidRDefault="000F14DA" w:rsidP="000F14DA">
      <w:pPr>
        <w:pStyle w:val="Standard"/>
        <w:spacing w:after="102"/>
        <w:jc w:val="center"/>
        <w:rPr>
          <w:rFonts w:ascii="Times New Roman" w:eastAsia="Titillium" w:hAnsi="Times New Roman" w:cs="Times New Roman"/>
          <w:b/>
          <w:sz w:val="18"/>
          <w:szCs w:val="18"/>
          <w:u w:val="single"/>
        </w:rPr>
      </w:pPr>
      <w:r w:rsidRPr="000F14DA">
        <w:rPr>
          <w:rFonts w:ascii="Times New Roman" w:eastAsia="Titillium" w:hAnsi="Times New Roman" w:cs="Times New Roman"/>
          <w:b/>
          <w:sz w:val="18"/>
          <w:szCs w:val="18"/>
          <w:u w:val="single"/>
        </w:rPr>
        <w:t>DICHIARAZIONE DATI TITOLARE EFFETTIVO</w:t>
      </w:r>
    </w:p>
    <w:p w14:paraId="33446229" w14:textId="73A70277" w:rsidR="000F14DA" w:rsidRPr="000F14DA" w:rsidRDefault="000F14DA" w:rsidP="000F14DA">
      <w:pPr>
        <w:pStyle w:val="Standard"/>
        <w:spacing w:after="102"/>
        <w:jc w:val="center"/>
        <w:rPr>
          <w:rFonts w:ascii="Times New Roman" w:eastAsia="Titillium" w:hAnsi="Times New Roman" w:cs="Times New Roman"/>
          <w:b/>
          <w:sz w:val="18"/>
          <w:szCs w:val="18"/>
        </w:rPr>
      </w:pPr>
      <w:r w:rsidRPr="000F14DA">
        <w:rPr>
          <w:rFonts w:ascii="Times New Roman" w:eastAsia="Titillium" w:hAnsi="Times New Roman" w:cs="Times New Roman"/>
          <w:b/>
          <w:sz w:val="18"/>
          <w:szCs w:val="18"/>
        </w:rPr>
        <w:t xml:space="preserve">ANCHE AI SENSI </w:t>
      </w:r>
      <w:r w:rsidR="007237B2" w:rsidRPr="000F14DA">
        <w:rPr>
          <w:rFonts w:ascii="Times New Roman" w:eastAsia="Titillium" w:hAnsi="Times New Roman" w:cs="Times New Roman"/>
          <w:b/>
          <w:sz w:val="18"/>
          <w:szCs w:val="18"/>
        </w:rPr>
        <w:t>DEGLI ARTT. 46 E 47 DEL D.P.R. 445/2000 PER L’AMMISSIONE ALLA GARA A PROCED</w:t>
      </w:r>
      <w:r w:rsidR="007237B2">
        <w:rPr>
          <w:rFonts w:ascii="Times New Roman" w:eastAsia="Titillium" w:hAnsi="Times New Roman" w:cs="Times New Roman"/>
          <w:b/>
          <w:sz w:val="18"/>
          <w:szCs w:val="18"/>
        </w:rPr>
        <w:t>URA APERTA AI SENSI DEL D.LGS. 36/2023</w:t>
      </w:r>
      <w:r w:rsidR="007237B2" w:rsidRPr="007237B2">
        <w:rPr>
          <w:rFonts w:ascii="Times New Roman" w:eastAsia="Titillium" w:hAnsi="Times New Roman" w:cs="Times New Roman"/>
          <w:sz w:val="22"/>
          <w:szCs w:val="24"/>
          <w:lang w:eastAsia="it-IT"/>
        </w:rPr>
        <w:t xml:space="preserve"> </w:t>
      </w:r>
      <w:r w:rsidR="007237B2" w:rsidRPr="007237B2">
        <w:rPr>
          <w:rFonts w:ascii="Times New Roman" w:eastAsia="Titillium" w:hAnsi="Times New Roman" w:cs="Times New Roman"/>
          <w:b/>
          <w:sz w:val="18"/>
          <w:szCs w:val="18"/>
        </w:rPr>
        <w:t xml:space="preserve">PER L’AFFIDAMENTO DI UN CONTRATTO PUBBLICO DI </w:t>
      </w:r>
      <w:r w:rsidR="007237B2" w:rsidRPr="007237B2">
        <w:rPr>
          <w:rFonts w:ascii="Times New Roman" w:eastAsia="Titillium" w:hAnsi="Times New Roman" w:cs="Times New Roman"/>
          <w:b/>
          <w:sz w:val="18"/>
          <w:szCs w:val="18"/>
        </w:rPr>
        <w:br/>
        <w:t>SERVIZI DI IDEAZIONE E PRODUZIONE DELLA CAMPAGNA PUBBLICITARIA, PIANIFICAZIONE, ACQUISTO E CONTROLLO DEGLI SPAZI MEDIA, PER L’ATTUAZIONE DEL PROGETTO “IL TURISMO DELLE RADICI - UNA STRATEGIA INTEGRATA PER LA RIPRESA DEL SETTORE DEL TURISMO NELL’ITALIA POST COVID-19”, CON IL CRITERIO DELL’OFFERTA ECONOMICAMENTE PIÙ VANTAGGIOSA, SULLA BASE DEL MIGLIOR RAPPORTO QUALITÀ/PREZZO</w:t>
      </w:r>
      <w:r w:rsidRPr="000F14DA">
        <w:rPr>
          <w:rFonts w:ascii="Times New Roman" w:eastAsia="Titillium" w:hAnsi="Times New Roman" w:cs="Times New Roman"/>
          <w:b/>
          <w:sz w:val="18"/>
          <w:szCs w:val="18"/>
        </w:rPr>
        <w:t>,</w:t>
      </w:r>
    </w:p>
    <w:p w14:paraId="61767D4F" w14:textId="77777777" w:rsidR="000F14DA" w:rsidRPr="000F14DA" w:rsidRDefault="000F14DA" w:rsidP="008A3C07">
      <w:pPr>
        <w:pStyle w:val="Standard"/>
        <w:spacing w:after="102" w:line="360" w:lineRule="auto"/>
        <w:rPr>
          <w:rFonts w:ascii="Times New Roman" w:eastAsia="Titillium" w:hAnsi="Times New Roman" w:cs="Times New Roman"/>
          <w:b/>
          <w:sz w:val="18"/>
          <w:szCs w:val="18"/>
        </w:rPr>
      </w:pPr>
    </w:p>
    <w:p w14:paraId="19B2254E" w14:textId="47D9A567" w:rsidR="000F14DA" w:rsidRPr="008A3C07" w:rsidRDefault="000F14DA" w:rsidP="008A3C07">
      <w:pPr>
        <w:pStyle w:val="Standard"/>
        <w:spacing w:after="102" w:line="360" w:lineRule="auto"/>
        <w:rPr>
          <w:rFonts w:ascii="Times New Roman" w:eastAsia="Titillium" w:hAnsi="Times New Roman" w:cs="Times New Roman"/>
          <w:sz w:val="18"/>
          <w:szCs w:val="18"/>
        </w:rPr>
      </w:pPr>
      <w:r w:rsidRPr="008A3C07">
        <w:rPr>
          <w:rFonts w:ascii="Times New Roman" w:eastAsia="Titillium" w:hAnsi="Times New Roman" w:cs="Times New Roman"/>
          <w:sz w:val="18"/>
          <w:szCs w:val="18"/>
        </w:rPr>
        <w:t>Il sottoscritto</w:t>
      </w:r>
      <w:r w:rsidR="008A3C07">
        <w:rPr>
          <w:rFonts w:ascii="Times New Roman" w:eastAsia="Titillium" w:hAnsi="Times New Roman" w:cs="Times New Roman"/>
          <w:sz w:val="18"/>
          <w:szCs w:val="18"/>
        </w:rPr>
        <w:t xml:space="preserve"> __________________________</w:t>
      </w:r>
      <w:r w:rsidRPr="008A3C07">
        <w:rPr>
          <w:rFonts w:ascii="Times New Roman" w:eastAsia="Titillium" w:hAnsi="Times New Roman" w:cs="Times New Roman"/>
          <w:sz w:val="18"/>
          <w:szCs w:val="18"/>
        </w:rPr>
        <w:t>, nato</w:t>
      </w:r>
      <w:r w:rsidR="008A3C07">
        <w:rPr>
          <w:rFonts w:ascii="Times New Roman" w:eastAsia="Titillium" w:hAnsi="Times New Roman" w:cs="Times New Roman"/>
          <w:sz w:val="18"/>
          <w:szCs w:val="18"/>
        </w:rPr>
        <w:t>/a</w:t>
      </w:r>
      <w:r w:rsidRPr="008A3C07">
        <w:rPr>
          <w:rFonts w:ascii="Times New Roman" w:eastAsia="Titillium" w:hAnsi="Times New Roman" w:cs="Times New Roman"/>
          <w:sz w:val="18"/>
          <w:szCs w:val="18"/>
        </w:rPr>
        <w:t xml:space="preserve"> </w:t>
      </w:r>
      <w:proofErr w:type="spellStart"/>
      <w:r w:rsidRPr="008A3C07">
        <w:rPr>
          <w:rFonts w:ascii="Times New Roman" w:eastAsia="Titillium" w:hAnsi="Times New Roman" w:cs="Times New Roman"/>
          <w:sz w:val="18"/>
          <w:szCs w:val="18"/>
        </w:rPr>
        <w:t>a</w:t>
      </w:r>
      <w:proofErr w:type="spellEnd"/>
      <w:r w:rsidR="008A3C07">
        <w:rPr>
          <w:rFonts w:ascii="Times New Roman" w:eastAsia="Titillium" w:hAnsi="Times New Roman" w:cs="Times New Roman"/>
          <w:sz w:val="18"/>
          <w:szCs w:val="18"/>
        </w:rPr>
        <w:t xml:space="preserve"> </w:t>
      </w:r>
      <w:r w:rsidR="008A3C07" w:rsidRPr="009F7763">
        <w:rPr>
          <w:rFonts w:ascii="Times New Roman" w:eastAsia="Titillium" w:hAnsi="Times New Roman" w:cs="Times New Roman"/>
          <w:sz w:val="18"/>
          <w:szCs w:val="18"/>
        </w:rPr>
        <w:t>_________</w:t>
      </w:r>
      <w:r w:rsidR="008A3C07">
        <w:rPr>
          <w:rFonts w:ascii="Times New Roman" w:eastAsia="Titillium" w:hAnsi="Times New Roman" w:cs="Times New Roman"/>
          <w:sz w:val="18"/>
          <w:szCs w:val="18"/>
        </w:rPr>
        <w:t xml:space="preserve"> (__)</w:t>
      </w:r>
      <w:r w:rsidR="008A3C07" w:rsidRPr="009F7763">
        <w:rPr>
          <w:rFonts w:ascii="Times New Roman" w:eastAsia="Titillium" w:hAnsi="Times New Roman" w:cs="Times New Roman"/>
          <w:sz w:val="18"/>
          <w:szCs w:val="18"/>
        </w:rPr>
        <w:t xml:space="preserve"> </w:t>
      </w:r>
      <w:r w:rsidRPr="008A3C07">
        <w:rPr>
          <w:rFonts w:ascii="Times New Roman" w:eastAsia="Titillium" w:hAnsi="Times New Roman" w:cs="Times New Roman"/>
          <w:sz w:val="18"/>
          <w:szCs w:val="18"/>
        </w:rPr>
        <w:t>il</w:t>
      </w:r>
      <w:r w:rsidR="008A3C07">
        <w:rPr>
          <w:rFonts w:ascii="Times New Roman" w:eastAsia="Titillium" w:hAnsi="Times New Roman" w:cs="Times New Roman"/>
          <w:sz w:val="18"/>
          <w:szCs w:val="18"/>
        </w:rPr>
        <w:t xml:space="preserve"> </w:t>
      </w:r>
      <w:r w:rsidR="008A3C07" w:rsidRPr="009F7763">
        <w:rPr>
          <w:rFonts w:ascii="Times New Roman" w:eastAsia="Titillium" w:hAnsi="Times New Roman" w:cs="Times New Roman"/>
          <w:sz w:val="18"/>
          <w:szCs w:val="18"/>
        </w:rPr>
        <w:t>_________</w:t>
      </w:r>
      <w:r w:rsidR="008A3C07">
        <w:rPr>
          <w:rFonts w:ascii="Times New Roman" w:eastAsia="Titillium" w:hAnsi="Times New Roman" w:cs="Times New Roman"/>
          <w:sz w:val="18"/>
          <w:szCs w:val="18"/>
        </w:rPr>
        <w:t xml:space="preserve">, codice fiscale </w:t>
      </w:r>
      <w:r w:rsidR="008A3C07" w:rsidRPr="009F7763">
        <w:rPr>
          <w:rFonts w:ascii="Times New Roman" w:eastAsia="Titillium" w:hAnsi="Times New Roman" w:cs="Times New Roman"/>
          <w:sz w:val="18"/>
          <w:szCs w:val="18"/>
        </w:rPr>
        <w:t>_________</w:t>
      </w:r>
      <w:r w:rsidR="008A3C07">
        <w:rPr>
          <w:rFonts w:ascii="Times New Roman" w:eastAsia="Titillium" w:hAnsi="Times New Roman" w:cs="Times New Roman"/>
          <w:sz w:val="18"/>
          <w:szCs w:val="18"/>
        </w:rPr>
        <w:t>_______________,</w:t>
      </w:r>
      <w:r w:rsidRPr="008A3C07">
        <w:rPr>
          <w:rFonts w:ascii="Times New Roman" w:eastAsia="Titillium" w:hAnsi="Times New Roman" w:cs="Times New Roman"/>
          <w:sz w:val="18"/>
          <w:szCs w:val="18"/>
        </w:rPr>
        <w:t xml:space="preserve"> domiciliato per la carica presso la sede societaria </w:t>
      </w:r>
      <w:r w:rsidR="008A3C07">
        <w:rPr>
          <w:rFonts w:ascii="Times New Roman" w:eastAsia="Titillium" w:hAnsi="Times New Roman" w:cs="Times New Roman"/>
          <w:sz w:val="18"/>
          <w:szCs w:val="18"/>
        </w:rPr>
        <w:t>sotto indicata</w:t>
      </w:r>
      <w:r w:rsidRPr="008A3C07">
        <w:rPr>
          <w:rFonts w:ascii="Times New Roman" w:eastAsia="Titillium" w:hAnsi="Times New Roman" w:cs="Times New Roman"/>
          <w:sz w:val="18"/>
          <w:szCs w:val="18"/>
        </w:rPr>
        <w:t xml:space="preserve">, </w:t>
      </w:r>
      <w:r w:rsidR="008A3C07">
        <w:rPr>
          <w:rFonts w:ascii="Times New Roman" w:eastAsia="Titillium" w:hAnsi="Times New Roman" w:cs="Times New Roman"/>
          <w:sz w:val="18"/>
          <w:szCs w:val="18"/>
        </w:rPr>
        <w:t>in</w:t>
      </w:r>
      <w:r w:rsidRPr="008A3C07">
        <w:rPr>
          <w:rFonts w:ascii="Times New Roman" w:eastAsia="Titillium" w:hAnsi="Times New Roman" w:cs="Times New Roman"/>
          <w:sz w:val="18"/>
          <w:szCs w:val="18"/>
        </w:rPr>
        <w:t xml:space="preserve"> qualità di</w:t>
      </w:r>
      <w:r w:rsidR="008A3C07" w:rsidRPr="009F7763">
        <w:rPr>
          <w:rFonts w:ascii="Times New Roman" w:eastAsia="Titillium" w:hAnsi="Times New Roman" w:cs="Times New Roman"/>
          <w:sz w:val="18"/>
          <w:szCs w:val="18"/>
        </w:rPr>
        <w:t xml:space="preserve">________________________________________ </w:t>
      </w:r>
      <w:r w:rsidRPr="008A3C07">
        <w:rPr>
          <w:rFonts w:ascii="Times New Roman" w:eastAsia="Titillium" w:hAnsi="Times New Roman" w:cs="Times New Roman"/>
          <w:sz w:val="18"/>
          <w:szCs w:val="18"/>
        </w:rPr>
        <w:t xml:space="preserve">e legale rappresentante avente i poteri necessari per impegnare </w:t>
      </w:r>
      <w:r w:rsidR="008A3C07">
        <w:rPr>
          <w:rFonts w:ascii="Times New Roman" w:eastAsia="Titillium" w:hAnsi="Times New Roman" w:cs="Times New Roman"/>
          <w:sz w:val="18"/>
          <w:szCs w:val="18"/>
        </w:rPr>
        <w:t>l’operatore economico ___</w:t>
      </w:r>
      <w:r w:rsidR="008A3C07" w:rsidRPr="009F7763">
        <w:rPr>
          <w:rFonts w:ascii="Times New Roman" w:eastAsia="Titillium" w:hAnsi="Times New Roman" w:cs="Times New Roman"/>
          <w:sz w:val="18"/>
          <w:szCs w:val="18"/>
        </w:rPr>
        <w:t xml:space="preserve">_____________________, </w:t>
      </w:r>
      <w:r w:rsidRPr="008A3C07">
        <w:rPr>
          <w:rFonts w:ascii="Times New Roman" w:eastAsia="Titillium" w:hAnsi="Times New Roman" w:cs="Times New Roman"/>
          <w:sz w:val="18"/>
          <w:szCs w:val="18"/>
        </w:rPr>
        <w:t>nella presente procedura, con sede in</w:t>
      </w:r>
      <w:r w:rsidR="008A3C07">
        <w:rPr>
          <w:rFonts w:ascii="Times New Roman" w:eastAsia="Titillium" w:hAnsi="Times New Roman" w:cs="Times New Roman"/>
          <w:sz w:val="18"/>
          <w:szCs w:val="18"/>
        </w:rPr>
        <w:t xml:space="preserve"> _____</w:t>
      </w:r>
      <w:r w:rsidR="008A3C07" w:rsidRPr="009F7763">
        <w:rPr>
          <w:rFonts w:ascii="Times New Roman" w:eastAsia="Titillium" w:hAnsi="Times New Roman" w:cs="Times New Roman"/>
          <w:sz w:val="18"/>
          <w:szCs w:val="18"/>
        </w:rPr>
        <w:t>_________</w:t>
      </w:r>
      <w:r w:rsidR="008A3C07">
        <w:rPr>
          <w:rFonts w:ascii="Times New Roman" w:eastAsia="Titillium" w:hAnsi="Times New Roman" w:cs="Times New Roman"/>
          <w:sz w:val="18"/>
          <w:szCs w:val="18"/>
        </w:rPr>
        <w:t>, v</w:t>
      </w:r>
      <w:r w:rsidRPr="008A3C07">
        <w:rPr>
          <w:rFonts w:ascii="Times New Roman" w:eastAsia="Titillium" w:hAnsi="Times New Roman" w:cs="Times New Roman"/>
          <w:sz w:val="18"/>
          <w:szCs w:val="18"/>
        </w:rPr>
        <w:t>ia</w:t>
      </w:r>
      <w:r w:rsidR="008A3C07" w:rsidRPr="009F7763">
        <w:rPr>
          <w:rFonts w:ascii="Times New Roman" w:eastAsia="Titillium" w:hAnsi="Times New Roman" w:cs="Times New Roman"/>
          <w:sz w:val="18"/>
          <w:szCs w:val="18"/>
        </w:rPr>
        <w:t>_________</w:t>
      </w:r>
      <w:r w:rsidR="008A3C07">
        <w:rPr>
          <w:rFonts w:ascii="Times New Roman" w:eastAsia="Titillium" w:hAnsi="Times New Roman" w:cs="Times New Roman"/>
          <w:sz w:val="18"/>
          <w:szCs w:val="18"/>
        </w:rPr>
        <w:t>_____________</w:t>
      </w:r>
      <w:r w:rsidRPr="008A3C07">
        <w:rPr>
          <w:rFonts w:ascii="Times New Roman" w:eastAsia="Titillium" w:hAnsi="Times New Roman" w:cs="Times New Roman"/>
          <w:sz w:val="18"/>
          <w:szCs w:val="18"/>
        </w:rPr>
        <w:t>, iscritta al Registro delle Imprese di</w:t>
      </w:r>
      <w:r w:rsidR="008A3C07">
        <w:rPr>
          <w:rFonts w:ascii="Times New Roman" w:eastAsia="Titillium" w:hAnsi="Times New Roman" w:cs="Times New Roman"/>
          <w:sz w:val="18"/>
          <w:szCs w:val="18"/>
        </w:rPr>
        <w:t xml:space="preserve"> </w:t>
      </w:r>
      <w:r w:rsidR="008A3C07" w:rsidRPr="009F7763">
        <w:rPr>
          <w:rFonts w:ascii="Times New Roman" w:eastAsia="Titillium" w:hAnsi="Times New Roman" w:cs="Times New Roman"/>
          <w:sz w:val="18"/>
          <w:szCs w:val="18"/>
        </w:rPr>
        <w:t>_________</w:t>
      </w:r>
      <w:r w:rsidR="008A3C07">
        <w:rPr>
          <w:rFonts w:ascii="Times New Roman" w:eastAsia="Titillium" w:hAnsi="Times New Roman" w:cs="Times New Roman"/>
          <w:sz w:val="18"/>
          <w:szCs w:val="18"/>
        </w:rPr>
        <w:t xml:space="preserve"> </w:t>
      </w:r>
      <w:r w:rsidRPr="008A3C07">
        <w:rPr>
          <w:rFonts w:ascii="Times New Roman" w:eastAsia="Titillium" w:hAnsi="Times New Roman" w:cs="Times New Roman"/>
          <w:sz w:val="18"/>
          <w:szCs w:val="18"/>
        </w:rPr>
        <w:t>al n.</w:t>
      </w:r>
      <w:r w:rsidR="008A3C07">
        <w:rPr>
          <w:rFonts w:ascii="Times New Roman" w:eastAsia="Titillium" w:hAnsi="Times New Roman" w:cs="Times New Roman"/>
          <w:sz w:val="18"/>
          <w:szCs w:val="18"/>
        </w:rPr>
        <w:t>____</w:t>
      </w:r>
      <w:r w:rsidRPr="008A3C07">
        <w:rPr>
          <w:rFonts w:ascii="Times New Roman" w:eastAsia="Titillium" w:hAnsi="Times New Roman" w:cs="Times New Roman"/>
          <w:sz w:val="18"/>
          <w:szCs w:val="18"/>
        </w:rPr>
        <w:t>, codice fiscale n</w:t>
      </w:r>
      <w:r w:rsidR="008A3C07">
        <w:rPr>
          <w:rFonts w:ascii="Times New Roman" w:eastAsia="Titillium" w:hAnsi="Times New Roman" w:cs="Times New Roman"/>
          <w:sz w:val="18"/>
          <w:szCs w:val="18"/>
        </w:rPr>
        <w:t xml:space="preserve">. </w:t>
      </w:r>
      <w:r w:rsidR="008A3C07" w:rsidRPr="009F7763">
        <w:rPr>
          <w:rFonts w:ascii="Times New Roman" w:eastAsia="Titillium" w:hAnsi="Times New Roman" w:cs="Times New Roman"/>
          <w:sz w:val="18"/>
          <w:szCs w:val="18"/>
        </w:rPr>
        <w:t>_________</w:t>
      </w:r>
      <w:r w:rsidR="008A3C07">
        <w:rPr>
          <w:rFonts w:ascii="Times New Roman" w:eastAsia="Titillium" w:hAnsi="Times New Roman" w:cs="Times New Roman"/>
          <w:sz w:val="18"/>
          <w:szCs w:val="18"/>
        </w:rPr>
        <w:t>_______________,</w:t>
      </w:r>
      <w:r w:rsidR="008A3C07" w:rsidRPr="008A3C07">
        <w:rPr>
          <w:rFonts w:ascii="Times New Roman" w:eastAsia="Titillium" w:hAnsi="Times New Roman" w:cs="Times New Roman"/>
          <w:sz w:val="18"/>
          <w:szCs w:val="18"/>
        </w:rPr>
        <w:t xml:space="preserve"> </w:t>
      </w:r>
      <w:r w:rsidR="008A3C07">
        <w:rPr>
          <w:rFonts w:ascii="Times New Roman" w:eastAsia="Titillium" w:hAnsi="Times New Roman" w:cs="Times New Roman"/>
          <w:sz w:val="18"/>
          <w:szCs w:val="18"/>
        </w:rPr>
        <w:t xml:space="preserve">CCNL applicato </w:t>
      </w:r>
      <w:r w:rsidR="008A3C07" w:rsidRPr="009F7763">
        <w:rPr>
          <w:rFonts w:ascii="Times New Roman" w:eastAsia="Titillium" w:hAnsi="Times New Roman" w:cs="Times New Roman"/>
          <w:sz w:val="18"/>
          <w:szCs w:val="18"/>
        </w:rPr>
        <w:t>_________</w:t>
      </w:r>
      <w:r w:rsidR="008A3C07">
        <w:rPr>
          <w:rFonts w:ascii="Times New Roman" w:eastAsia="Titillium" w:hAnsi="Times New Roman" w:cs="Times New Roman"/>
          <w:sz w:val="18"/>
          <w:szCs w:val="18"/>
        </w:rPr>
        <w:t xml:space="preserve">____________, Settore </w:t>
      </w:r>
      <w:r w:rsidR="008A3C07" w:rsidRPr="009F7763">
        <w:rPr>
          <w:rFonts w:ascii="Times New Roman" w:eastAsia="Titillium" w:hAnsi="Times New Roman" w:cs="Times New Roman"/>
          <w:sz w:val="18"/>
          <w:szCs w:val="18"/>
        </w:rPr>
        <w:t>_________</w:t>
      </w:r>
      <w:r w:rsidR="008A3C07">
        <w:rPr>
          <w:rFonts w:ascii="Times New Roman" w:eastAsia="Titillium" w:hAnsi="Times New Roman" w:cs="Times New Roman"/>
          <w:sz w:val="18"/>
          <w:szCs w:val="18"/>
        </w:rPr>
        <w:t>______________,</w:t>
      </w:r>
      <w:r w:rsidRPr="008A3C07">
        <w:rPr>
          <w:rFonts w:ascii="Times New Roman" w:eastAsia="Titillium" w:hAnsi="Times New Roman" w:cs="Times New Roman"/>
          <w:sz w:val="18"/>
          <w:szCs w:val="18"/>
        </w:rPr>
        <w:t xml:space="preserve"> che partecipa alla presente iniziativa nella seguente forma</w:t>
      </w:r>
    </w:p>
    <w:p w14:paraId="624DE080" w14:textId="3E6351FE" w:rsidR="000F14DA" w:rsidRPr="008A3C07" w:rsidRDefault="000F14DA" w:rsidP="008A3C07">
      <w:pPr>
        <w:pStyle w:val="Standard"/>
        <w:spacing w:after="102" w:line="360" w:lineRule="auto"/>
        <w:rPr>
          <w:rFonts w:ascii="Times New Roman" w:eastAsia="Titillium" w:hAnsi="Times New Roman" w:cs="Times New Roman"/>
          <w:b/>
          <w:i/>
          <w:sz w:val="18"/>
          <w:szCs w:val="18"/>
        </w:rPr>
      </w:pPr>
      <w:r w:rsidRPr="008A3C07">
        <w:rPr>
          <w:rFonts w:ascii="Times New Roman" w:eastAsia="Titillium" w:hAnsi="Times New Roman" w:cs="Times New Roman"/>
          <w:b/>
          <w:i/>
          <w:sz w:val="18"/>
          <w:szCs w:val="18"/>
        </w:rPr>
        <w:t xml:space="preserve">(INDICARE UNA DELLE FORME DI PARTECIPAZIONE DI CUI ALL’ART. </w:t>
      </w:r>
      <w:r w:rsidR="008A3C07" w:rsidRPr="008A3C07">
        <w:rPr>
          <w:rFonts w:ascii="Times New Roman" w:eastAsia="Titillium" w:hAnsi="Times New Roman" w:cs="Times New Roman"/>
          <w:b/>
          <w:i/>
          <w:sz w:val="18"/>
          <w:szCs w:val="18"/>
        </w:rPr>
        <w:t>65</w:t>
      </w:r>
      <w:r w:rsidRPr="008A3C07">
        <w:rPr>
          <w:rFonts w:ascii="Times New Roman" w:eastAsia="Titillium" w:hAnsi="Times New Roman" w:cs="Times New Roman"/>
          <w:b/>
          <w:i/>
          <w:sz w:val="18"/>
          <w:szCs w:val="18"/>
        </w:rPr>
        <w:t>, COMMA 2, DEL CODICE)</w:t>
      </w:r>
    </w:p>
    <w:p w14:paraId="60AA6D0F" w14:textId="77777777" w:rsidR="000F14DA" w:rsidRPr="008A3C07" w:rsidRDefault="000F14DA" w:rsidP="008A3C07">
      <w:pPr>
        <w:pStyle w:val="Standard"/>
        <w:spacing w:after="102" w:line="360" w:lineRule="auto"/>
        <w:rPr>
          <w:rFonts w:ascii="Times New Roman" w:eastAsia="Titillium" w:hAnsi="Times New Roman" w:cs="Times New Roman"/>
          <w:sz w:val="18"/>
          <w:szCs w:val="18"/>
        </w:rPr>
      </w:pPr>
      <w:r w:rsidRPr="008A3C07">
        <w:rPr>
          <w:rFonts w:ascii="Times New Roman" w:eastAsia="Titillium" w:hAnsi="Times New Roman" w:cs="Times New Roman"/>
          <w:sz w:val="18"/>
          <w:szCs w:val="18"/>
        </w:rPr>
        <w:t>di seguito denominato “operatore”</w:t>
      </w:r>
    </w:p>
    <w:p w14:paraId="39E5C34B" w14:textId="42FED5CB" w:rsidR="000F14DA" w:rsidRPr="008A3C07" w:rsidRDefault="000F14DA" w:rsidP="008A3C07">
      <w:pPr>
        <w:pStyle w:val="Standard"/>
        <w:spacing w:after="102" w:line="360" w:lineRule="auto"/>
        <w:rPr>
          <w:rFonts w:ascii="Times New Roman" w:eastAsia="Titillium" w:hAnsi="Times New Roman" w:cs="Times New Roman"/>
          <w:sz w:val="18"/>
          <w:szCs w:val="18"/>
        </w:rPr>
      </w:pPr>
      <w:r w:rsidRPr="008A3C07">
        <w:rPr>
          <w:rFonts w:ascii="Times New Roman" w:eastAsia="Titillium" w:hAnsi="Times New Roman" w:cs="Times New Roman"/>
          <w:sz w:val="18"/>
          <w:szCs w:val="18"/>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3E81FA13" w14:textId="77777777" w:rsidR="000F14DA" w:rsidRPr="000F14DA" w:rsidRDefault="000F14DA" w:rsidP="000F14DA">
      <w:pPr>
        <w:pStyle w:val="Standard"/>
        <w:spacing w:after="102"/>
        <w:jc w:val="center"/>
        <w:rPr>
          <w:rFonts w:ascii="Times New Roman" w:eastAsia="Titillium" w:hAnsi="Times New Roman" w:cs="Times New Roman"/>
          <w:b/>
          <w:sz w:val="18"/>
          <w:szCs w:val="18"/>
        </w:rPr>
      </w:pPr>
      <w:r w:rsidRPr="000F14DA">
        <w:rPr>
          <w:rFonts w:ascii="Times New Roman" w:eastAsia="Titillium" w:hAnsi="Times New Roman" w:cs="Times New Roman"/>
          <w:b/>
          <w:sz w:val="18"/>
          <w:szCs w:val="18"/>
        </w:rPr>
        <w:t>DICHIARA</w:t>
      </w:r>
    </w:p>
    <w:p w14:paraId="1B637EF9" w14:textId="77777777" w:rsidR="000F14DA" w:rsidRPr="000F14DA" w:rsidRDefault="000F14DA" w:rsidP="000F14DA">
      <w:pPr>
        <w:pStyle w:val="Standard"/>
        <w:spacing w:after="102"/>
        <w:jc w:val="center"/>
        <w:rPr>
          <w:rFonts w:ascii="Times New Roman" w:eastAsia="Titillium" w:hAnsi="Times New Roman" w:cs="Times New Roman"/>
          <w:b/>
          <w:sz w:val="18"/>
          <w:szCs w:val="18"/>
        </w:rPr>
      </w:pPr>
    </w:p>
    <w:p w14:paraId="530AE8A7" w14:textId="5FC55CAD" w:rsidR="000F14DA" w:rsidRPr="008A3C07" w:rsidRDefault="000F14DA" w:rsidP="008A3C07">
      <w:pPr>
        <w:pStyle w:val="Standard"/>
        <w:spacing w:after="102" w:line="360" w:lineRule="auto"/>
        <w:rPr>
          <w:rFonts w:ascii="Times New Roman" w:eastAsia="Titillium" w:hAnsi="Times New Roman" w:cs="Times New Roman"/>
          <w:sz w:val="18"/>
          <w:szCs w:val="18"/>
        </w:rPr>
      </w:pPr>
      <w:r w:rsidRPr="008A3C07">
        <w:rPr>
          <w:rFonts w:ascii="Times New Roman" w:eastAsia="Titillium" w:hAnsi="Times New Roman" w:cs="Times New Roman"/>
          <w:sz w:val="18"/>
          <w:szCs w:val="18"/>
        </w:rPr>
        <w:t>Che, ai sensi dell’art. 20 del Decreto Legislativo 21 novembre 2007, n. 231 e dell’articolo 3, punto 6, della direttiva (UE) 2015/849, i dati identificativi dei titolari effettivi</w:t>
      </w:r>
      <w:r w:rsidR="00047120">
        <w:rPr>
          <w:rStyle w:val="Rimandonotaapidipagina"/>
          <w:rFonts w:ascii="Times New Roman" w:eastAsia="Titillium" w:hAnsi="Times New Roman" w:cs="Times New Roman"/>
          <w:sz w:val="18"/>
          <w:szCs w:val="18"/>
        </w:rPr>
        <w:footnoteReference w:id="1"/>
      </w:r>
      <w:r w:rsidRPr="008A3C07">
        <w:rPr>
          <w:rFonts w:ascii="Times New Roman" w:eastAsia="Titillium" w:hAnsi="Times New Roman" w:cs="Times New Roman"/>
          <w:sz w:val="18"/>
          <w:szCs w:val="18"/>
        </w:rPr>
        <w:t>, anche eventualmente schermati</w:t>
      </w:r>
      <w:r w:rsidR="00047120">
        <w:rPr>
          <w:rFonts w:ascii="Times New Roman" w:eastAsia="Titillium" w:hAnsi="Times New Roman" w:cs="Times New Roman"/>
          <w:sz w:val="18"/>
          <w:szCs w:val="18"/>
        </w:rPr>
        <w:t xml:space="preserve"> </w:t>
      </w:r>
      <w:r w:rsidR="00047120" w:rsidRPr="00047120">
        <w:rPr>
          <w:rFonts w:ascii="Times New Roman" w:eastAsia="Titillium" w:hAnsi="Times New Roman" w:cs="Times New Roman"/>
          <w:sz w:val="18"/>
          <w:szCs w:val="18"/>
        </w:rPr>
        <w:t>da società fiduciarie, sono:</w:t>
      </w:r>
    </w:p>
    <w:p w14:paraId="3450964D" w14:textId="77777777" w:rsidR="000F14DA" w:rsidRPr="00047120" w:rsidRDefault="000F14DA" w:rsidP="00047120">
      <w:pPr>
        <w:pStyle w:val="Standard"/>
        <w:spacing w:after="102"/>
        <w:rPr>
          <w:rFonts w:ascii="Times New Roman" w:eastAsia="Titillium" w:hAnsi="Times New Roman" w:cs="Times New Roman"/>
          <w:b/>
          <w:i/>
          <w:sz w:val="18"/>
          <w:szCs w:val="18"/>
          <w:u w:val="single"/>
        </w:rPr>
      </w:pPr>
      <w:r w:rsidRPr="00047120">
        <w:rPr>
          <w:rFonts w:ascii="Times New Roman" w:eastAsia="Titillium" w:hAnsi="Times New Roman" w:cs="Times New Roman"/>
          <w:b/>
          <w:i/>
          <w:sz w:val="18"/>
          <w:szCs w:val="18"/>
          <w:u w:val="single"/>
        </w:rPr>
        <w:lastRenderedPageBreak/>
        <w:t>Opzione 1:</w:t>
      </w:r>
    </w:p>
    <w:p w14:paraId="12A2D587" w14:textId="21684954" w:rsidR="000F14DA" w:rsidRPr="00047120" w:rsidRDefault="00047120" w:rsidP="00047120">
      <w:pPr>
        <w:pStyle w:val="Standard"/>
        <w:numPr>
          <w:ilvl w:val="0"/>
          <w:numId w:val="41"/>
        </w:numPr>
        <w:spacing w:after="102"/>
        <w:rPr>
          <w:rFonts w:ascii="Times New Roman" w:eastAsia="Titillium" w:hAnsi="Times New Roman" w:cs="Times New Roman"/>
          <w:sz w:val="18"/>
          <w:szCs w:val="18"/>
        </w:rPr>
      </w:pPr>
      <w:r w:rsidRPr="00047120">
        <w:rPr>
          <w:rFonts w:ascii="Times New Roman" w:eastAsia="Titillium" w:hAnsi="Times New Roman" w:cs="Times New Roman"/>
          <w:sz w:val="18"/>
          <w:szCs w:val="18"/>
        </w:rPr>
        <w:t>________________________</w:t>
      </w:r>
      <w:r>
        <w:rPr>
          <w:rFonts w:ascii="Times New Roman" w:eastAsia="Titillium" w:hAnsi="Times New Roman" w:cs="Times New Roman"/>
          <w:sz w:val="18"/>
          <w:szCs w:val="18"/>
        </w:rPr>
        <w:t xml:space="preserve"> </w:t>
      </w:r>
      <w:r w:rsidR="000F14DA" w:rsidRPr="00047120">
        <w:rPr>
          <w:rFonts w:ascii="Times New Roman" w:eastAsia="Titillium" w:hAnsi="Times New Roman" w:cs="Times New Roman"/>
          <w:sz w:val="18"/>
          <w:szCs w:val="18"/>
        </w:rPr>
        <w:t>(nome, cognome)</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000F14DA" w:rsidRPr="00047120">
        <w:rPr>
          <w:rFonts w:ascii="Times New Roman" w:eastAsia="Titillium" w:hAnsi="Times New Roman" w:cs="Times New Roman"/>
          <w:sz w:val="18"/>
          <w:szCs w:val="18"/>
        </w:rPr>
        <w:t>(data e luogo di nascita)</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000F14DA" w:rsidRPr="00047120">
        <w:rPr>
          <w:rFonts w:ascii="Times New Roman" w:eastAsia="Titillium" w:hAnsi="Times New Roman" w:cs="Times New Roman"/>
          <w:sz w:val="18"/>
          <w:szCs w:val="18"/>
        </w:rPr>
        <w:t>(codice fiscale)</w:t>
      </w:r>
      <w:r w:rsidRPr="00047120">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000F14DA" w:rsidRPr="00047120">
        <w:rPr>
          <w:rFonts w:ascii="Times New Roman" w:eastAsia="Titillium" w:hAnsi="Times New Roman" w:cs="Times New Roman"/>
          <w:sz w:val="18"/>
          <w:szCs w:val="18"/>
        </w:rPr>
        <w:t>(% partecipazioni dete</w:t>
      </w:r>
      <w:r w:rsidR="00513ACF">
        <w:rPr>
          <w:rFonts w:ascii="Times New Roman" w:eastAsia="Titillium" w:hAnsi="Times New Roman" w:cs="Times New Roman"/>
          <w:sz w:val="18"/>
          <w:szCs w:val="18"/>
        </w:rPr>
        <w:t xml:space="preserve">nute o % di diritto di voto)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_______________</w:t>
      </w:r>
      <w:r w:rsidR="000F14DA" w:rsidRPr="00047120">
        <w:rPr>
          <w:rFonts w:ascii="Times New Roman" w:eastAsia="Titillium" w:hAnsi="Times New Roman" w:cs="Times New Roman"/>
          <w:sz w:val="18"/>
          <w:szCs w:val="18"/>
        </w:rPr>
        <w:t xml:space="preserve"> (denominazione controllante)</w:t>
      </w:r>
    </w:p>
    <w:p w14:paraId="0BE64F73" w14:textId="77777777" w:rsidR="000F14DA" w:rsidRPr="00047120" w:rsidRDefault="000F14DA" w:rsidP="00047120">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 xml:space="preserve">estremi </w:t>
      </w:r>
      <w:r w:rsidRPr="00047120">
        <w:rPr>
          <w:rFonts w:ascii="Times New Roman" w:eastAsia="Titillium" w:hAnsi="Times New Roman" w:cs="Times New Roman"/>
          <w:b/>
          <w:sz w:val="18"/>
          <w:szCs w:val="18"/>
        </w:rPr>
        <w:t>documento di identità</w:t>
      </w:r>
      <w:r w:rsidRPr="00047120">
        <w:rPr>
          <w:rFonts w:ascii="Times New Roman" w:eastAsia="Titillium" w:hAnsi="Times New Roman" w:cs="Times New Roman"/>
          <w:sz w:val="18"/>
          <w:szCs w:val="18"/>
        </w:rPr>
        <w:t xml:space="preserve"> in corso di validità:</w:t>
      </w:r>
    </w:p>
    <w:p w14:paraId="1D82931F" w14:textId="31535771" w:rsidR="000F14DA" w:rsidRPr="00047120" w:rsidRDefault="000F14DA" w:rsidP="00047120">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Carta d'identità / Patente / Pas</w:t>
      </w:r>
      <w:r w:rsidR="00047120">
        <w:rPr>
          <w:rFonts w:ascii="Times New Roman" w:eastAsia="Titillium" w:hAnsi="Times New Roman" w:cs="Times New Roman"/>
          <w:sz w:val="18"/>
          <w:szCs w:val="18"/>
        </w:rPr>
        <w:t>saporto / Altro (specificare) _____________________</w:t>
      </w:r>
    </w:p>
    <w:p w14:paraId="16256CB9" w14:textId="0E51A715" w:rsidR="00047120" w:rsidRDefault="00047120" w:rsidP="00047120">
      <w:pPr>
        <w:pStyle w:val="Standard"/>
        <w:spacing w:after="102"/>
        <w:ind w:firstLine="336"/>
        <w:rPr>
          <w:rFonts w:ascii="Times New Roman" w:eastAsia="Titillium" w:hAnsi="Times New Roman" w:cs="Times New Roman"/>
          <w:sz w:val="18"/>
          <w:szCs w:val="18"/>
        </w:rPr>
      </w:pPr>
      <w:r>
        <w:rPr>
          <w:rFonts w:ascii="Times New Roman" w:eastAsia="Titillium" w:hAnsi="Times New Roman" w:cs="Times New Roman"/>
          <w:sz w:val="18"/>
          <w:szCs w:val="18"/>
        </w:rPr>
        <w:t>n. ______________________________________________</w:t>
      </w:r>
    </w:p>
    <w:p w14:paraId="25D8E5EA" w14:textId="1C0B9540" w:rsidR="000F14DA" w:rsidRDefault="000F14DA" w:rsidP="00047120">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rilasciato il</w:t>
      </w:r>
      <w:r w:rsidR="00047120">
        <w:rPr>
          <w:rFonts w:ascii="Times New Roman" w:eastAsia="Titillium" w:hAnsi="Times New Roman" w:cs="Times New Roman"/>
          <w:sz w:val="18"/>
          <w:szCs w:val="18"/>
        </w:rPr>
        <w:t xml:space="preserve"> ___________________________ </w:t>
      </w:r>
      <w:r w:rsidRPr="00047120">
        <w:rPr>
          <w:rFonts w:ascii="Times New Roman" w:eastAsia="Titillium" w:hAnsi="Times New Roman" w:cs="Times New Roman"/>
          <w:sz w:val="18"/>
          <w:szCs w:val="18"/>
        </w:rPr>
        <w:t>da</w:t>
      </w:r>
      <w:r w:rsidR="00047120">
        <w:rPr>
          <w:rFonts w:ascii="Times New Roman" w:eastAsia="Titillium" w:hAnsi="Times New Roman" w:cs="Times New Roman"/>
          <w:sz w:val="18"/>
          <w:szCs w:val="18"/>
        </w:rPr>
        <w:t xml:space="preserve"> </w:t>
      </w:r>
      <w:r w:rsidR="00047120" w:rsidRPr="009F7763">
        <w:rPr>
          <w:rFonts w:ascii="Times New Roman" w:eastAsia="Titillium" w:hAnsi="Times New Roman" w:cs="Times New Roman"/>
          <w:sz w:val="18"/>
          <w:szCs w:val="18"/>
        </w:rPr>
        <w:t>_________</w:t>
      </w:r>
      <w:r w:rsidR="00047120">
        <w:rPr>
          <w:rFonts w:ascii="Times New Roman" w:eastAsia="Titillium" w:hAnsi="Times New Roman" w:cs="Times New Roman"/>
          <w:sz w:val="18"/>
          <w:szCs w:val="18"/>
        </w:rPr>
        <w:t xml:space="preserve">_______________ scadenza </w:t>
      </w:r>
      <w:r w:rsidR="00047120" w:rsidRPr="009F7763">
        <w:rPr>
          <w:rFonts w:ascii="Times New Roman" w:eastAsia="Titillium" w:hAnsi="Times New Roman" w:cs="Times New Roman"/>
          <w:sz w:val="18"/>
          <w:szCs w:val="18"/>
        </w:rPr>
        <w:t>_________</w:t>
      </w:r>
      <w:r w:rsidR="00047120">
        <w:rPr>
          <w:rFonts w:ascii="Times New Roman" w:eastAsia="Titillium" w:hAnsi="Times New Roman" w:cs="Times New Roman"/>
          <w:sz w:val="18"/>
          <w:szCs w:val="18"/>
        </w:rPr>
        <w:t>_______________</w:t>
      </w:r>
    </w:p>
    <w:p w14:paraId="03697FCF" w14:textId="4ADA1132" w:rsidR="00513ACF" w:rsidRDefault="00513ACF" w:rsidP="00513ACF">
      <w:pPr>
        <w:pStyle w:val="Standard"/>
        <w:spacing w:after="102"/>
        <w:ind w:left="0" w:firstLine="336"/>
        <w:rPr>
          <w:rFonts w:ascii="Times New Roman" w:eastAsia="Titillium" w:hAnsi="Times New Roman" w:cs="Times New Roman"/>
          <w:sz w:val="18"/>
          <w:szCs w:val="18"/>
        </w:rPr>
      </w:pPr>
    </w:p>
    <w:p w14:paraId="2CE25CF5" w14:textId="77777777" w:rsidR="00513ACF" w:rsidRPr="00047120" w:rsidRDefault="00513ACF" w:rsidP="00513ACF">
      <w:pPr>
        <w:pStyle w:val="Standard"/>
        <w:numPr>
          <w:ilvl w:val="0"/>
          <w:numId w:val="41"/>
        </w:numPr>
        <w:spacing w:after="102"/>
        <w:rPr>
          <w:rFonts w:ascii="Times New Roman" w:eastAsia="Titillium" w:hAnsi="Times New Roman" w:cs="Times New Roman"/>
          <w:sz w:val="18"/>
          <w:szCs w:val="18"/>
        </w:rPr>
      </w:pPr>
      <w:r w:rsidRPr="00047120">
        <w:rPr>
          <w:rFonts w:ascii="Times New Roman" w:eastAsia="Titillium" w:hAnsi="Times New Roman" w:cs="Times New Roman"/>
          <w:sz w:val="18"/>
          <w:szCs w:val="18"/>
        </w:rPr>
        <w:t>________________________</w:t>
      </w:r>
      <w:r>
        <w:rPr>
          <w:rFonts w:ascii="Times New Roman" w:eastAsia="Titillium" w:hAnsi="Times New Roman" w:cs="Times New Roman"/>
          <w:sz w:val="18"/>
          <w:szCs w:val="18"/>
        </w:rPr>
        <w:t xml:space="preserve"> </w:t>
      </w:r>
      <w:r w:rsidRPr="00047120">
        <w:rPr>
          <w:rFonts w:ascii="Times New Roman" w:eastAsia="Titillium" w:hAnsi="Times New Roman" w:cs="Times New Roman"/>
          <w:sz w:val="18"/>
          <w:szCs w:val="18"/>
        </w:rPr>
        <w:t>(nome, cognome)</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Pr="00047120">
        <w:rPr>
          <w:rFonts w:ascii="Times New Roman" w:eastAsia="Titillium" w:hAnsi="Times New Roman" w:cs="Times New Roman"/>
          <w:sz w:val="18"/>
          <w:szCs w:val="18"/>
        </w:rPr>
        <w:t>(data e luogo di nascita)</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Pr="00047120">
        <w:rPr>
          <w:rFonts w:ascii="Times New Roman" w:eastAsia="Titillium" w:hAnsi="Times New Roman" w:cs="Times New Roman"/>
          <w:sz w:val="18"/>
          <w:szCs w:val="18"/>
        </w:rPr>
        <w:t xml:space="preserve">(codice fiscale)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Pr="00047120">
        <w:rPr>
          <w:rFonts w:ascii="Times New Roman" w:eastAsia="Titillium" w:hAnsi="Times New Roman" w:cs="Times New Roman"/>
          <w:sz w:val="18"/>
          <w:szCs w:val="18"/>
        </w:rPr>
        <w:t>(% partecipazioni dete</w:t>
      </w:r>
      <w:r>
        <w:rPr>
          <w:rFonts w:ascii="Times New Roman" w:eastAsia="Titillium" w:hAnsi="Times New Roman" w:cs="Times New Roman"/>
          <w:sz w:val="18"/>
          <w:szCs w:val="18"/>
        </w:rPr>
        <w:t xml:space="preserve">nute o % di diritto di voto)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_______________</w:t>
      </w:r>
      <w:r w:rsidRPr="00047120">
        <w:rPr>
          <w:rFonts w:ascii="Times New Roman" w:eastAsia="Titillium" w:hAnsi="Times New Roman" w:cs="Times New Roman"/>
          <w:sz w:val="18"/>
          <w:szCs w:val="18"/>
        </w:rPr>
        <w:t xml:space="preserve"> (denominazione controllante)</w:t>
      </w:r>
    </w:p>
    <w:p w14:paraId="0314DD14" w14:textId="77777777" w:rsidR="00513ACF" w:rsidRPr="00047120"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 xml:space="preserve">estremi </w:t>
      </w:r>
      <w:r w:rsidRPr="00047120">
        <w:rPr>
          <w:rFonts w:ascii="Times New Roman" w:eastAsia="Titillium" w:hAnsi="Times New Roman" w:cs="Times New Roman"/>
          <w:b/>
          <w:sz w:val="18"/>
          <w:szCs w:val="18"/>
        </w:rPr>
        <w:t>documento di identità</w:t>
      </w:r>
      <w:r w:rsidRPr="00047120">
        <w:rPr>
          <w:rFonts w:ascii="Times New Roman" w:eastAsia="Titillium" w:hAnsi="Times New Roman" w:cs="Times New Roman"/>
          <w:sz w:val="18"/>
          <w:szCs w:val="18"/>
        </w:rPr>
        <w:t xml:space="preserve"> in corso di validità:</w:t>
      </w:r>
    </w:p>
    <w:p w14:paraId="5271F2F9" w14:textId="77777777" w:rsidR="00513ACF" w:rsidRPr="00047120"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Carta d'identità / Patente / Pas</w:t>
      </w:r>
      <w:r>
        <w:rPr>
          <w:rFonts w:ascii="Times New Roman" w:eastAsia="Titillium" w:hAnsi="Times New Roman" w:cs="Times New Roman"/>
          <w:sz w:val="18"/>
          <w:szCs w:val="18"/>
        </w:rPr>
        <w:t>saporto / Altro (specificare) _____________________</w:t>
      </w:r>
    </w:p>
    <w:p w14:paraId="788328D3" w14:textId="77777777" w:rsidR="00513ACF" w:rsidRDefault="00513ACF" w:rsidP="00513ACF">
      <w:pPr>
        <w:pStyle w:val="Standard"/>
        <w:spacing w:after="102"/>
        <w:ind w:firstLine="336"/>
        <w:rPr>
          <w:rFonts w:ascii="Times New Roman" w:eastAsia="Titillium" w:hAnsi="Times New Roman" w:cs="Times New Roman"/>
          <w:sz w:val="18"/>
          <w:szCs w:val="18"/>
        </w:rPr>
      </w:pPr>
      <w:r>
        <w:rPr>
          <w:rFonts w:ascii="Times New Roman" w:eastAsia="Titillium" w:hAnsi="Times New Roman" w:cs="Times New Roman"/>
          <w:sz w:val="18"/>
          <w:szCs w:val="18"/>
        </w:rPr>
        <w:t>n. ______________________________________________</w:t>
      </w:r>
    </w:p>
    <w:p w14:paraId="5AC22CD9" w14:textId="77777777" w:rsidR="00513ACF"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rilasciato il</w:t>
      </w:r>
      <w:r>
        <w:rPr>
          <w:rFonts w:ascii="Times New Roman" w:eastAsia="Titillium" w:hAnsi="Times New Roman" w:cs="Times New Roman"/>
          <w:sz w:val="18"/>
          <w:szCs w:val="18"/>
        </w:rPr>
        <w:t xml:space="preserve"> ___________________________ </w:t>
      </w:r>
      <w:r w:rsidRPr="00047120">
        <w:rPr>
          <w:rFonts w:ascii="Times New Roman" w:eastAsia="Titillium" w:hAnsi="Times New Roman" w:cs="Times New Roman"/>
          <w:sz w:val="18"/>
          <w:szCs w:val="18"/>
        </w:rPr>
        <w:t>da</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scadenza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_______________</w:t>
      </w:r>
    </w:p>
    <w:p w14:paraId="1392F7DA" w14:textId="77777777" w:rsidR="00513ACF" w:rsidRPr="00047120" w:rsidRDefault="00513ACF" w:rsidP="00513ACF">
      <w:pPr>
        <w:pStyle w:val="Standard"/>
        <w:numPr>
          <w:ilvl w:val="0"/>
          <w:numId w:val="41"/>
        </w:numPr>
        <w:spacing w:after="102"/>
        <w:rPr>
          <w:rFonts w:ascii="Times New Roman" w:eastAsia="Titillium" w:hAnsi="Times New Roman" w:cs="Times New Roman"/>
          <w:sz w:val="18"/>
          <w:szCs w:val="18"/>
        </w:rPr>
      </w:pPr>
      <w:r w:rsidRPr="00047120">
        <w:rPr>
          <w:rFonts w:ascii="Times New Roman" w:eastAsia="Titillium" w:hAnsi="Times New Roman" w:cs="Times New Roman"/>
          <w:sz w:val="18"/>
          <w:szCs w:val="18"/>
        </w:rPr>
        <w:t>________________________</w:t>
      </w:r>
      <w:r>
        <w:rPr>
          <w:rFonts w:ascii="Times New Roman" w:eastAsia="Titillium" w:hAnsi="Times New Roman" w:cs="Times New Roman"/>
          <w:sz w:val="18"/>
          <w:szCs w:val="18"/>
        </w:rPr>
        <w:t xml:space="preserve"> </w:t>
      </w:r>
      <w:r w:rsidRPr="00047120">
        <w:rPr>
          <w:rFonts w:ascii="Times New Roman" w:eastAsia="Titillium" w:hAnsi="Times New Roman" w:cs="Times New Roman"/>
          <w:sz w:val="18"/>
          <w:szCs w:val="18"/>
        </w:rPr>
        <w:t>(nome, cognome)</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Pr="00047120">
        <w:rPr>
          <w:rFonts w:ascii="Times New Roman" w:eastAsia="Titillium" w:hAnsi="Times New Roman" w:cs="Times New Roman"/>
          <w:sz w:val="18"/>
          <w:szCs w:val="18"/>
        </w:rPr>
        <w:t>(data e luogo di nascita)</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Pr="00047120">
        <w:rPr>
          <w:rFonts w:ascii="Times New Roman" w:eastAsia="Titillium" w:hAnsi="Times New Roman" w:cs="Times New Roman"/>
          <w:sz w:val="18"/>
          <w:szCs w:val="18"/>
        </w:rPr>
        <w:t xml:space="preserve">(codice fiscale)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Pr="00047120">
        <w:rPr>
          <w:rFonts w:ascii="Times New Roman" w:eastAsia="Titillium" w:hAnsi="Times New Roman" w:cs="Times New Roman"/>
          <w:sz w:val="18"/>
          <w:szCs w:val="18"/>
        </w:rPr>
        <w:t>(% partecipazioni dete</w:t>
      </w:r>
      <w:r>
        <w:rPr>
          <w:rFonts w:ascii="Times New Roman" w:eastAsia="Titillium" w:hAnsi="Times New Roman" w:cs="Times New Roman"/>
          <w:sz w:val="18"/>
          <w:szCs w:val="18"/>
        </w:rPr>
        <w:t xml:space="preserve">nute o % di diritto di voto)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_______________</w:t>
      </w:r>
      <w:r w:rsidRPr="00047120">
        <w:rPr>
          <w:rFonts w:ascii="Times New Roman" w:eastAsia="Titillium" w:hAnsi="Times New Roman" w:cs="Times New Roman"/>
          <w:sz w:val="18"/>
          <w:szCs w:val="18"/>
        </w:rPr>
        <w:t xml:space="preserve"> (denominazione controllante)</w:t>
      </w:r>
    </w:p>
    <w:p w14:paraId="083B11BB" w14:textId="77777777" w:rsidR="00513ACF" w:rsidRPr="00047120"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 xml:space="preserve">estremi </w:t>
      </w:r>
      <w:r w:rsidRPr="00047120">
        <w:rPr>
          <w:rFonts w:ascii="Times New Roman" w:eastAsia="Titillium" w:hAnsi="Times New Roman" w:cs="Times New Roman"/>
          <w:b/>
          <w:sz w:val="18"/>
          <w:szCs w:val="18"/>
        </w:rPr>
        <w:t>documento di identità</w:t>
      </w:r>
      <w:r w:rsidRPr="00047120">
        <w:rPr>
          <w:rFonts w:ascii="Times New Roman" w:eastAsia="Titillium" w:hAnsi="Times New Roman" w:cs="Times New Roman"/>
          <w:sz w:val="18"/>
          <w:szCs w:val="18"/>
        </w:rPr>
        <w:t xml:space="preserve"> in corso di validità:</w:t>
      </w:r>
    </w:p>
    <w:p w14:paraId="5D23FADD" w14:textId="77777777" w:rsidR="00513ACF" w:rsidRPr="00047120"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Carta d'identità / Patente / Pas</w:t>
      </w:r>
      <w:r>
        <w:rPr>
          <w:rFonts w:ascii="Times New Roman" w:eastAsia="Titillium" w:hAnsi="Times New Roman" w:cs="Times New Roman"/>
          <w:sz w:val="18"/>
          <w:szCs w:val="18"/>
        </w:rPr>
        <w:t>saporto / Altro (specificare) _____________________</w:t>
      </w:r>
    </w:p>
    <w:p w14:paraId="485BD883" w14:textId="77777777" w:rsidR="00513ACF" w:rsidRDefault="00513ACF" w:rsidP="00513ACF">
      <w:pPr>
        <w:pStyle w:val="Standard"/>
        <w:spacing w:after="102"/>
        <w:ind w:firstLine="336"/>
        <w:rPr>
          <w:rFonts w:ascii="Times New Roman" w:eastAsia="Titillium" w:hAnsi="Times New Roman" w:cs="Times New Roman"/>
          <w:sz w:val="18"/>
          <w:szCs w:val="18"/>
        </w:rPr>
      </w:pPr>
      <w:r>
        <w:rPr>
          <w:rFonts w:ascii="Times New Roman" w:eastAsia="Titillium" w:hAnsi="Times New Roman" w:cs="Times New Roman"/>
          <w:sz w:val="18"/>
          <w:szCs w:val="18"/>
        </w:rPr>
        <w:t>n. ______________________________________________</w:t>
      </w:r>
    </w:p>
    <w:p w14:paraId="2AD27904" w14:textId="55B13694" w:rsidR="00513ACF"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rilasciato il</w:t>
      </w:r>
      <w:r>
        <w:rPr>
          <w:rFonts w:ascii="Times New Roman" w:eastAsia="Titillium" w:hAnsi="Times New Roman" w:cs="Times New Roman"/>
          <w:sz w:val="18"/>
          <w:szCs w:val="18"/>
        </w:rPr>
        <w:t xml:space="preserve"> ___________________________ </w:t>
      </w:r>
      <w:r w:rsidRPr="00047120">
        <w:rPr>
          <w:rFonts w:ascii="Times New Roman" w:eastAsia="Titillium" w:hAnsi="Times New Roman" w:cs="Times New Roman"/>
          <w:sz w:val="18"/>
          <w:szCs w:val="18"/>
        </w:rPr>
        <w:t>da</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scadenza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_______________</w:t>
      </w:r>
    </w:p>
    <w:p w14:paraId="08824DE6" w14:textId="77777777" w:rsidR="00047120" w:rsidRPr="00047120" w:rsidRDefault="00047120" w:rsidP="00047120">
      <w:pPr>
        <w:pStyle w:val="Standard"/>
        <w:spacing w:after="102"/>
        <w:ind w:firstLine="336"/>
        <w:rPr>
          <w:rFonts w:ascii="Times New Roman" w:eastAsia="Titillium" w:hAnsi="Times New Roman" w:cs="Times New Roman"/>
          <w:sz w:val="18"/>
          <w:szCs w:val="18"/>
        </w:rPr>
      </w:pPr>
    </w:p>
    <w:p w14:paraId="6441B970" w14:textId="002FA079" w:rsidR="000F14DA" w:rsidRPr="00513ACF" w:rsidRDefault="00513ACF" w:rsidP="00513ACF">
      <w:pPr>
        <w:pStyle w:val="Standard"/>
        <w:spacing w:after="102"/>
        <w:rPr>
          <w:rFonts w:ascii="Times New Roman" w:eastAsia="Titillium" w:hAnsi="Times New Roman" w:cs="Times New Roman"/>
          <w:b/>
          <w:i/>
          <w:sz w:val="18"/>
          <w:szCs w:val="18"/>
          <w:u w:val="single"/>
        </w:rPr>
      </w:pPr>
      <w:r w:rsidRPr="00047120">
        <w:rPr>
          <w:rFonts w:ascii="Times New Roman" w:eastAsia="Titillium" w:hAnsi="Times New Roman" w:cs="Times New Roman"/>
          <w:b/>
          <w:i/>
          <w:sz w:val="18"/>
          <w:szCs w:val="18"/>
          <w:u w:val="single"/>
        </w:rPr>
        <w:t xml:space="preserve">Opzione </w:t>
      </w:r>
      <w:r>
        <w:rPr>
          <w:rFonts w:ascii="Times New Roman" w:eastAsia="Titillium" w:hAnsi="Times New Roman" w:cs="Times New Roman"/>
          <w:b/>
          <w:i/>
          <w:sz w:val="18"/>
          <w:szCs w:val="18"/>
          <w:u w:val="single"/>
        </w:rPr>
        <w:t>2</w:t>
      </w:r>
      <w:r w:rsidR="000F14DA" w:rsidRPr="00047120">
        <w:rPr>
          <w:rFonts w:ascii="Times New Roman" w:eastAsia="Titillium" w:hAnsi="Times New Roman" w:cs="Times New Roman"/>
          <w:sz w:val="18"/>
          <w:szCs w:val="18"/>
        </w:rPr>
        <w:t xml:space="preserve"> </w:t>
      </w:r>
      <w:r w:rsidR="000F14DA" w:rsidRPr="00513ACF">
        <w:rPr>
          <w:rFonts w:ascii="Times New Roman" w:eastAsia="Titillium" w:hAnsi="Times New Roman" w:cs="Times New Roman"/>
          <w:b/>
          <w:i/>
          <w:sz w:val="18"/>
          <w:szCs w:val="18"/>
        </w:rPr>
        <w:t>&lt;</w:t>
      </w:r>
      <w:r w:rsidR="000F14DA" w:rsidRPr="00513ACF">
        <w:rPr>
          <w:rFonts w:ascii="Times New Roman" w:eastAsia="Titillium" w:hAnsi="Times New Roman" w:cs="Times New Roman"/>
          <w:b/>
          <w:i/>
          <w:sz w:val="18"/>
          <w:szCs w:val="18"/>
          <w:u w:val="single"/>
        </w:rPr>
        <w:t>scelta riservata ai soli casi in cui vi sia assenza di controllo o di partecipazioni rilevanti nell’impresa</w:t>
      </w:r>
      <w:r w:rsidR="000F14DA" w:rsidRPr="00513ACF">
        <w:rPr>
          <w:rFonts w:ascii="Times New Roman" w:eastAsia="Titillium" w:hAnsi="Times New Roman" w:cs="Times New Roman"/>
          <w:b/>
          <w:i/>
          <w:sz w:val="18"/>
          <w:szCs w:val="18"/>
        </w:rPr>
        <w:t>&gt;:</w:t>
      </w:r>
    </w:p>
    <w:p w14:paraId="4873EB15" w14:textId="43B7E4E5" w:rsidR="000F14DA" w:rsidRDefault="000F14DA" w:rsidP="00047120">
      <w:pPr>
        <w:pStyle w:val="Standard"/>
        <w:spacing w:after="102"/>
        <w:rPr>
          <w:rFonts w:ascii="Times New Roman" w:eastAsia="Titillium" w:hAnsi="Times New Roman" w:cs="Times New Roman"/>
          <w:sz w:val="18"/>
          <w:szCs w:val="18"/>
        </w:rPr>
      </w:pPr>
      <w:r w:rsidRPr="00047120">
        <w:rPr>
          <w:rFonts w:ascii="Times New Roman" w:eastAsia="Titillium" w:hAnsi="Times New Roman" w:cs="Times New Roman"/>
          <w:sz w:val="18"/>
          <w:szCs w:val="18"/>
        </w:rPr>
        <w:t xml:space="preserve">Non esiste un titolare effettivo dell’impresa dal momento che trattasi di impresa quotata/impresa o ad azionariato diffuso, pertanto, i titolari effettivi sono individuati nelle </w:t>
      </w:r>
      <w:r w:rsidRPr="00513ACF">
        <w:rPr>
          <w:rFonts w:ascii="Times New Roman" w:eastAsia="Titillium" w:hAnsi="Times New Roman" w:cs="Times New Roman"/>
          <w:b/>
          <w:sz w:val="18"/>
          <w:szCs w:val="18"/>
        </w:rPr>
        <w:t>persone fisiche titolari di poteri di amministrazione o direzione dell’impresa</w:t>
      </w:r>
      <w:r w:rsidRPr="00047120">
        <w:rPr>
          <w:rFonts w:ascii="Times New Roman" w:eastAsia="Titillium" w:hAnsi="Times New Roman" w:cs="Times New Roman"/>
          <w:sz w:val="18"/>
          <w:szCs w:val="18"/>
        </w:rPr>
        <w:t xml:space="preserve"> di seguito indicate:</w:t>
      </w:r>
    </w:p>
    <w:p w14:paraId="5FAB9F9C" w14:textId="17FE9E36" w:rsidR="00513ACF" w:rsidRPr="00047120" w:rsidRDefault="00513ACF" w:rsidP="00513ACF">
      <w:pPr>
        <w:pStyle w:val="Standard"/>
        <w:numPr>
          <w:ilvl w:val="0"/>
          <w:numId w:val="42"/>
        </w:numPr>
        <w:spacing w:after="102"/>
        <w:rPr>
          <w:rFonts w:ascii="Times New Roman" w:eastAsia="Titillium" w:hAnsi="Times New Roman" w:cs="Times New Roman"/>
          <w:sz w:val="18"/>
          <w:szCs w:val="18"/>
        </w:rPr>
      </w:pPr>
      <w:r w:rsidRPr="00047120">
        <w:rPr>
          <w:rFonts w:ascii="Times New Roman" w:eastAsia="Titillium" w:hAnsi="Times New Roman" w:cs="Times New Roman"/>
          <w:sz w:val="18"/>
          <w:szCs w:val="18"/>
        </w:rPr>
        <w:t>________________________</w:t>
      </w:r>
      <w:r>
        <w:rPr>
          <w:rFonts w:ascii="Times New Roman" w:eastAsia="Titillium" w:hAnsi="Times New Roman" w:cs="Times New Roman"/>
          <w:sz w:val="18"/>
          <w:szCs w:val="18"/>
        </w:rPr>
        <w:t xml:space="preserve"> </w:t>
      </w:r>
      <w:r w:rsidRPr="00047120">
        <w:rPr>
          <w:rFonts w:ascii="Times New Roman" w:eastAsia="Titillium" w:hAnsi="Times New Roman" w:cs="Times New Roman"/>
          <w:sz w:val="18"/>
          <w:szCs w:val="18"/>
        </w:rPr>
        <w:t>(nome, cognome)</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Pr="00047120">
        <w:rPr>
          <w:rFonts w:ascii="Times New Roman" w:eastAsia="Titillium" w:hAnsi="Times New Roman" w:cs="Times New Roman"/>
          <w:sz w:val="18"/>
          <w:szCs w:val="18"/>
        </w:rPr>
        <w:t>(data e luogo di nascita)</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Pr="00047120">
        <w:rPr>
          <w:rFonts w:ascii="Times New Roman" w:eastAsia="Titillium" w:hAnsi="Times New Roman" w:cs="Times New Roman"/>
          <w:sz w:val="18"/>
          <w:szCs w:val="18"/>
        </w:rPr>
        <w:t xml:space="preserve">(codice fiscale)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_______________ rapporto intercorrente con l’impresa)</w:t>
      </w:r>
    </w:p>
    <w:p w14:paraId="5617053A" w14:textId="77777777" w:rsidR="00513ACF" w:rsidRPr="00047120"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 xml:space="preserve">estremi </w:t>
      </w:r>
      <w:r w:rsidRPr="00047120">
        <w:rPr>
          <w:rFonts w:ascii="Times New Roman" w:eastAsia="Titillium" w:hAnsi="Times New Roman" w:cs="Times New Roman"/>
          <w:b/>
          <w:sz w:val="18"/>
          <w:szCs w:val="18"/>
        </w:rPr>
        <w:t>documento di identità</w:t>
      </w:r>
      <w:r w:rsidRPr="00047120">
        <w:rPr>
          <w:rFonts w:ascii="Times New Roman" w:eastAsia="Titillium" w:hAnsi="Times New Roman" w:cs="Times New Roman"/>
          <w:sz w:val="18"/>
          <w:szCs w:val="18"/>
        </w:rPr>
        <w:t xml:space="preserve"> in corso di validità:</w:t>
      </w:r>
    </w:p>
    <w:p w14:paraId="4C306EF1" w14:textId="77777777" w:rsidR="00513ACF" w:rsidRPr="00047120"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Carta d'identità / Patente / Pas</w:t>
      </w:r>
      <w:r>
        <w:rPr>
          <w:rFonts w:ascii="Times New Roman" w:eastAsia="Titillium" w:hAnsi="Times New Roman" w:cs="Times New Roman"/>
          <w:sz w:val="18"/>
          <w:szCs w:val="18"/>
        </w:rPr>
        <w:t>saporto / Altro (specificare) _____________________</w:t>
      </w:r>
    </w:p>
    <w:p w14:paraId="791CEA77" w14:textId="77777777" w:rsidR="00513ACF" w:rsidRDefault="00513ACF" w:rsidP="00513ACF">
      <w:pPr>
        <w:pStyle w:val="Standard"/>
        <w:spacing w:after="102"/>
        <w:ind w:firstLine="336"/>
        <w:rPr>
          <w:rFonts w:ascii="Times New Roman" w:eastAsia="Titillium" w:hAnsi="Times New Roman" w:cs="Times New Roman"/>
          <w:sz w:val="18"/>
          <w:szCs w:val="18"/>
        </w:rPr>
      </w:pPr>
      <w:r>
        <w:rPr>
          <w:rFonts w:ascii="Times New Roman" w:eastAsia="Titillium" w:hAnsi="Times New Roman" w:cs="Times New Roman"/>
          <w:sz w:val="18"/>
          <w:szCs w:val="18"/>
        </w:rPr>
        <w:t>n. ______________________________________________</w:t>
      </w:r>
    </w:p>
    <w:p w14:paraId="655BCC0B" w14:textId="045A2DFF" w:rsidR="00513ACF"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rilasciato il</w:t>
      </w:r>
      <w:r>
        <w:rPr>
          <w:rFonts w:ascii="Times New Roman" w:eastAsia="Titillium" w:hAnsi="Times New Roman" w:cs="Times New Roman"/>
          <w:sz w:val="18"/>
          <w:szCs w:val="18"/>
        </w:rPr>
        <w:t xml:space="preserve"> ___________________________ </w:t>
      </w:r>
      <w:r w:rsidRPr="00047120">
        <w:rPr>
          <w:rFonts w:ascii="Times New Roman" w:eastAsia="Titillium" w:hAnsi="Times New Roman" w:cs="Times New Roman"/>
          <w:sz w:val="18"/>
          <w:szCs w:val="18"/>
        </w:rPr>
        <w:t>da</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scadenza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_______________</w:t>
      </w:r>
    </w:p>
    <w:p w14:paraId="46F22CF1" w14:textId="77777777" w:rsidR="00513ACF" w:rsidRPr="00047120" w:rsidRDefault="00513ACF" w:rsidP="00513ACF">
      <w:pPr>
        <w:pStyle w:val="Standard"/>
        <w:numPr>
          <w:ilvl w:val="0"/>
          <w:numId w:val="42"/>
        </w:numPr>
        <w:spacing w:after="102"/>
        <w:rPr>
          <w:rFonts w:ascii="Times New Roman" w:eastAsia="Titillium" w:hAnsi="Times New Roman" w:cs="Times New Roman"/>
          <w:sz w:val="18"/>
          <w:szCs w:val="18"/>
        </w:rPr>
      </w:pPr>
      <w:r w:rsidRPr="00047120">
        <w:rPr>
          <w:rFonts w:ascii="Times New Roman" w:eastAsia="Titillium" w:hAnsi="Times New Roman" w:cs="Times New Roman"/>
          <w:sz w:val="18"/>
          <w:szCs w:val="18"/>
        </w:rPr>
        <w:t>________________________</w:t>
      </w:r>
      <w:r>
        <w:rPr>
          <w:rFonts w:ascii="Times New Roman" w:eastAsia="Titillium" w:hAnsi="Times New Roman" w:cs="Times New Roman"/>
          <w:sz w:val="18"/>
          <w:szCs w:val="18"/>
        </w:rPr>
        <w:t xml:space="preserve"> </w:t>
      </w:r>
      <w:r w:rsidRPr="00047120">
        <w:rPr>
          <w:rFonts w:ascii="Times New Roman" w:eastAsia="Titillium" w:hAnsi="Times New Roman" w:cs="Times New Roman"/>
          <w:sz w:val="18"/>
          <w:szCs w:val="18"/>
        </w:rPr>
        <w:t>(nome, cognome)</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Pr="00047120">
        <w:rPr>
          <w:rFonts w:ascii="Times New Roman" w:eastAsia="Titillium" w:hAnsi="Times New Roman" w:cs="Times New Roman"/>
          <w:sz w:val="18"/>
          <w:szCs w:val="18"/>
        </w:rPr>
        <w:t>(data e luogo di nascita)</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w:t>
      </w:r>
      <w:r w:rsidRPr="00047120">
        <w:rPr>
          <w:rFonts w:ascii="Times New Roman" w:eastAsia="Titillium" w:hAnsi="Times New Roman" w:cs="Times New Roman"/>
          <w:sz w:val="18"/>
          <w:szCs w:val="18"/>
        </w:rPr>
        <w:t xml:space="preserve">(codice fiscale)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_______________ rapporto intercorrente con l’impresa)</w:t>
      </w:r>
    </w:p>
    <w:p w14:paraId="53B302E6" w14:textId="77777777" w:rsidR="00513ACF" w:rsidRPr="00047120"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 xml:space="preserve">estremi </w:t>
      </w:r>
      <w:r w:rsidRPr="00047120">
        <w:rPr>
          <w:rFonts w:ascii="Times New Roman" w:eastAsia="Titillium" w:hAnsi="Times New Roman" w:cs="Times New Roman"/>
          <w:b/>
          <w:sz w:val="18"/>
          <w:szCs w:val="18"/>
        </w:rPr>
        <w:t>documento di identità</w:t>
      </w:r>
      <w:r w:rsidRPr="00047120">
        <w:rPr>
          <w:rFonts w:ascii="Times New Roman" w:eastAsia="Titillium" w:hAnsi="Times New Roman" w:cs="Times New Roman"/>
          <w:sz w:val="18"/>
          <w:szCs w:val="18"/>
        </w:rPr>
        <w:t xml:space="preserve"> in corso di validità:</w:t>
      </w:r>
    </w:p>
    <w:p w14:paraId="15831A3C" w14:textId="77777777" w:rsidR="00513ACF" w:rsidRPr="00047120"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Carta d'identità / Patente / Pas</w:t>
      </w:r>
      <w:r>
        <w:rPr>
          <w:rFonts w:ascii="Times New Roman" w:eastAsia="Titillium" w:hAnsi="Times New Roman" w:cs="Times New Roman"/>
          <w:sz w:val="18"/>
          <w:szCs w:val="18"/>
        </w:rPr>
        <w:t>saporto / Altro (specificare) _____________________</w:t>
      </w:r>
    </w:p>
    <w:p w14:paraId="619219C1" w14:textId="77777777" w:rsidR="00513ACF" w:rsidRDefault="00513ACF" w:rsidP="00513ACF">
      <w:pPr>
        <w:pStyle w:val="Standard"/>
        <w:spacing w:after="102"/>
        <w:ind w:firstLine="336"/>
        <w:rPr>
          <w:rFonts w:ascii="Times New Roman" w:eastAsia="Titillium" w:hAnsi="Times New Roman" w:cs="Times New Roman"/>
          <w:sz w:val="18"/>
          <w:szCs w:val="18"/>
        </w:rPr>
      </w:pPr>
      <w:r>
        <w:rPr>
          <w:rFonts w:ascii="Times New Roman" w:eastAsia="Titillium" w:hAnsi="Times New Roman" w:cs="Times New Roman"/>
          <w:sz w:val="18"/>
          <w:szCs w:val="18"/>
        </w:rPr>
        <w:t>n. ______________________________________________</w:t>
      </w:r>
    </w:p>
    <w:p w14:paraId="12A35459" w14:textId="3E66E479" w:rsidR="00513ACF" w:rsidRDefault="00513ACF" w:rsidP="00513ACF">
      <w:pPr>
        <w:pStyle w:val="Standard"/>
        <w:spacing w:after="102"/>
        <w:ind w:firstLine="336"/>
        <w:rPr>
          <w:rFonts w:ascii="Times New Roman" w:eastAsia="Titillium" w:hAnsi="Times New Roman" w:cs="Times New Roman"/>
          <w:sz w:val="18"/>
          <w:szCs w:val="18"/>
        </w:rPr>
      </w:pPr>
      <w:r w:rsidRPr="00047120">
        <w:rPr>
          <w:rFonts w:ascii="Times New Roman" w:eastAsia="Titillium" w:hAnsi="Times New Roman" w:cs="Times New Roman"/>
          <w:sz w:val="18"/>
          <w:szCs w:val="18"/>
        </w:rPr>
        <w:t>rilasciato il</w:t>
      </w:r>
      <w:r>
        <w:rPr>
          <w:rFonts w:ascii="Times New Roman" w:eastAsia="Titillium" w:hAnsi="Times New Roman" w:cs="Times New Roman"/>
          <w:sz w:val="18"/>
          <w:szCs w:val="18"/>
        </w:rPr>
        <w:t xml:space="preserve"> ___________________________ </w:t>
      </w:r>
      <w:r w:rsidRPr="00047120">
        <w:rPr>
          <w:rFonts w:ascii="Times New Roman" w:eastAsia="Titillium" w:hAnsi="Times New Roman" w:cs="Times New Roman"/>
          <w:sz w:val="18"/>
          <w:szCs w:val="18"/>
        </w:rPr>
        <w:t>da</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_______________ scadenza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_______________</w:t>
      </w:r>
    </w:p>
    <w:p w14:paraId="0C57C66F" w14:textId="3AC83C94" w:rsidR="00513ACF" w:rsidRDefault="00513ACF" w:rsidP="00513ACF">
      <w:pPr>
        <w:pStyle w:val="Standard"/>
        <w:spacing w:after="102"/>
        <w:ind w:firstLine="336"/>
        <w:rPr>
          <w:rFonts w:ascii="Times New Roman" w:eastAsia="Titillium" w:hAnsi="Times New Roman" w:cs="Times New Roman"/>
          <w:sz w:val="18"/>
          <w:szCs w:val="18"/>
        </w:rPr>
      </w:pPr>
    </w:p>
    <w:p w14:paraId="00D4F658" w14:textId="394DED89" w:rsidR="00513ACF" w:rsidRPr="00047120" w:rsidRDefault="00513ACF" w:rsidP="00513ACF">
      <w:pPr>
        <w:pStyle w:val="Standard"/>
        <w:spacing w:after="102"/>
        <w:ind w:firstLine="336"/>
        <w:rPr>
          <w:rFonts w:ascii="Times New Roman" w:eastAsia="Titillium" w:hAnsi="Times New Roman" w:cs="Times New Roman"/>
          <w:sz w:val="18"/>
          <w:szCs w:val="18"/>
        </w:rPr>
      </w:pPr>
      <w:r>
        <w:rPr>
          <w:rFonts w:ascii="Times New Roman" w:eastAsia="Titillium" w:hAnsi="Times New Roman" w:cs="Times New Roman"/>
          <w:sz w:val="18"/>
          <w:szCs w:val="18"/>
        </w:rPr>
        <w:t xml:space="preserve">Dichiara altresì di impegnarsi a comunicare tempestivamente ogni e qualsivoglia variazione rispetto a quanto dichiarato. </w:t>
      </w:r>
    </w:p>
    <w:p w14:paraId="21489EEB" w14:textId="77777777" w:rsidR="000F14DA" w:rsidRPr="00513ACF" w:rsidRDefault="000F14DA" w:rsidP="00513ACF">
      <w:pPr>
        <w:pStyle w:val="Standard"/>
        <w:spacing w:after="102"/>
        <w:ind w:left="0" w:firstLine="0"/>
        <w:rPr>
          <w:rFonts w:ascii="Times New Roman" w:eastAsia="Titillium" w:hAnsi="Times New Roman" w:cs="Times New Roman"/>
          <w:sz w:val="18"/>
          <w:szCs w:val="18"/>
        </w:rPr>
      </w:pPr>
    </w:p>
    <w:p w14:paraId="7A057350" w14:textId="77777777" w:rsidR="000F14DA" w:rsidRPr="00513ACF" w:rsidRDefault="000F14DA" w:rsidP="000F14DA">
      <w:pPr>
        <w:pStyle w:val="Standard"/>
        <w:spacing w:after="102"/>
        <w:jc w:val="center"/>
        <w:rPr>
          <w:rFonts w:ascii="Times New Roman" w:eastAsia="Titillium" w:hAnsi="Times New Roman" w:cs="Times New Roman"/>
          <w:sz w:val="18"/>
          <w:szCs w:val="18"/>
        </w:rPr>
      </w:pPr>
      <w:r w:rsidRPr="00513ACF">
        <w:rPr>
          <w:rFonts w:ascii="Times New Roman" w:eastAsia="Titillium" w:hAnsi="Times New Roman" w:cs="Times New Roman"/>
          <w:sz w:val="18"/>
          <w:szCs w:val="18"/>
        </w:rPr>
        <w:t>* * *</w:t>
      </w:r>
    </w:p>
    <w:p w14:paraId="3E25AB04" w14:textId="77777777" w:rsidR="000F14DA" w:rsidRPr="00513ACF" w:rsidRDefault="000F14DA" w:rsidP="000F14DA">
      <w:pPr>
        <w:pStyle w:val="Standard"/>
        <w:spacing w:after="102"/>
        <w:jc w:val="center"/>
        <w:rPr>
          <w:rFonts w:ascii="Times New Roman" w:eastAsia="Titillium" w:hAnsi="Times New Roman" w:cs="Times New Roman"/>
          <w:sz w:val="18"/>
          <w:szCs w:val="18"/>
        </w:rPr>
      </w:pPr>
    </w:p>
    <w:p w14:paraId="461E821C" w14:textId="77777777" w:rsidR="000F14DA" w:rsidRPr="00513ACF" w:rsidRDefault="000F14DA" w:rsidP="00513ACF">
      <w:pPr>
        <w:pStyle w:val="Standard"/>
        <w:spacing w:after="102"/>
        <w:rPr>
          <w:rFonts w:ascii="Times New Roman" w:eastAsia="Titillium" w:hAnsi="Times New Roman" w:cs="Times New Roman"/>
          <w:sz w:val="18"/>
          <w:szCs w:val="18"/>
        </w:rPr>
      </w:pPr>
      <w:r w:rsidRPr="00513ACF">
        <w:rPr>
          <w:rFonts w:ascii="Times New Roman" w:eastAsia="Titillium" w:hAnsi="Times New Roman" w:cs="Times New Roman"/>
          <w:sz w:val="18"/>
          <w:szCs w:val="18"/>
        </w:rPr>
        <w:t>Con riferimento al soggetto che rende la presente dichiarazione, si allega copia del documento di identità.</w:t>
      </w:r>
    </w:p>
    <w:p w14:paraId="1B7234DB" w14:textId="77777777" w:rsidR="000F14DA" w:rsidRPr="000F14DA" w:rsidRDefault="000F14DA" w:rsidP="00513ACF">
      <w:pPr>
        <w:pStyle w:val="Standard"/>
        <w:spacing w:after="102"/>
        <w:rPr>
          <w:rFonts w:ascii="Times New Roman" w:eastAsia="Titillium" w:hAnsi="Times New Roman" w:cs="Times New Roman"/>
          <w:b/>
          <w:sz w:val="18"/>
          <w:szCs w:val="18"/>
        </w:rPr>
      </w:pPr>
    </w:p>
    <w:p w14:paraId="07627062" w14:textId="77777777" w:rsidR="000F14DA" w:rsidRPr="00513ACF" w:rsidRDefault="000F14DA" w:rsidP="004F50FA">
      <w:pPr>
        <w:pStyle w:val="Standard"/>
        <w:spacing w:after="102"/>
        <w:jc w:val="center"/>
        <w:rPr>
          <w:rFonts w:ascii="Times New Roman" w:eastAsia="Titillium" w:hAnsi="Times New Roman" w:cs="Times New Roman"/>
          <w:b/>
          <w:sz w:val="18"/>
          <w:szCs w:val="18"/>
          <w:u w:val="single"/>
        </w:rPr>
      </w:pPr>
      <w:r w:rsidRPr="00513ACF">
        <w:rPr>
          <w:rFonts w:ascii="Times New Roman" w:eastAsia="Titillium" w:hAnsi="Times New Roman" w:cs="Times New Roman"/>
          <w:b/>
          <w:sz w:val="18"/>
          <w:szCs w:val="18"/>
          <w:u w:val="single"/>
        </w:rPr>
        <w:t>TRATTAMENTO DEI DATI PERSONALI</w:t>
      </w:r>
    </w:p>
    <w:p w14:paraId="667E0344" w14:textId="77777777" w:rsidR="000F14DA" w:rsidRPr="00513ACF" w:rsidRDefault="000F14DA" w:rsidP="00513ACF">
      <w:pPr>
        <w:pStyle w:val="Standard"/>
        <w:spacing w:after="102"/>
        <w:rPr>
          <w:rFonts w:ascii="Times New Roman" w:eastAsia="Titillium" w:hAnsi="Times New Roman" w:cs="Times New Roman"/>
          <w:sz w:val="18"/>
          <w:szCs w:val="18"/>
        </w:rPr>
      </w:pPr>
      <w:r w:rsidRPr="00513ACF">
        <w:rPr>
          <w:rFonts w:ascii="Times New Roman" w:eastAsia="Titillium" w:hAnsi="Times New Roman" w:cs="Times New Roman"/>
          <w:sz w:val="18"/>
          <w:szCs w:val="18"/>
        </w:rPr>
        <w:t>Con la firma del presente documento il sottoscritto dichiara di aver letto l’informativa sul trattamento dei dati personali resa ai sensi dell’art. 13 del Regolamento UE n. 2016/679, contenuta nel Capitolato d’oneri, e di essere stato informato circa i diritti di cui agli artt. 15 e segg. del Regolamento UE n. 2016/679.</w:t>
      </w:r>
    </w:p>
    <w:p w14:paraId="0B50333B" w14:textId="36C67CBD" w:rsidR="000F14DA" w:rsidRDefault="000F14DA" w:rsidP="00513ACF">
      <w:pPr>
        <w:pStyle w:val="Standard"/>
        <w:spacing w:after="102"/>
        <w:rPr>
          <w:rFonts w:ascii="Times New Roman" w:eastAsia="Titillium" w:hAnsi="Times New Roman" w:cs="Times New Roman"/>
          <w:sz w:val="18"/>
          <w:szCs w:val="18"/>
        </w:rPr>
      </w:pPr>
      <w:r w:rsidRPr="00513ACF">
        <w:rPr>
          <w:rFonts w:ascii="Times New Roman" w:eastAsia="Titillium" w:hAnsi="Times New Roman" w:cs="Times New Roman"/>
          <w:sz w:val="18"/>
          <w:szCs w:val="18"/>
        </w:rPr>
        <w:t xml:space="preserve">Si impegna, inoltre, ad adempiere agli obblighi di informativa nei confronti delle persone fisiche (Interessati) di cui sono forniti dati personali nell’ambito della procedura di affidamento, per consentire il trattamento dei loro Dati personali da parte </w:t>
      </w:r>
      <w:r w:rsidR="00513ACF">
        <w:rPr>
          <w:rFonts w:ascii="Times New Roman" w:eastAsia="Titillium" w:hAnsi="Times New Roman" w:cs="Times New Roman"/>
          <w:sz w:val="18"/>
          <w:szCs w:val="18"/>
        </w:rPr>
        <w:t>del Ministero degli Affari Esteri e della Cooperazione Internazionale</w:t>
      </w:r>
      <w:r w:rsidRPr="00513ACF">
        <w:rPr>
          <w:rFonts w:ascii="Times New Roman" w:eastAsia="Titillium" w:hAnsi="Times New Roman" w:cs="Times New Roman"/>
          <w:sz w:val="18"/>
          <w:szCs w:val="18"/>
        </w:rPr>
        <w:t>.</w:t>
      </w:r>
    </w:p>
    <w:p w14:paraId="77AC3486" w14:textId="77777777" w:rsidR="00D87B33" w:rsidRPr="00513ACF" w:rsidRDefault="00D87B33" w:rsidP="00513ACF">
      <w:pPr>
        <w:pStyle w:val="Standard"/>
        <w:spacing w:after="102"/>
        <w:rPr>
          <w:rFonts w:ascii="Times New Roman" w:eastAsia="Titillium" w:hAnsi="Times New Roman" w:cs="Times New Roman"/>
          <w:sz w:val="18"/>
          <w:szCs w:val="18"/>
        </w:rPr>
      </w:pPr>
    </w:p>
    <w:p w14:paraId="1ECA04A6" w14:textId="39B09794" w:rsidR="000F14DA" w:rsidRDefault="000F14DA" w:rsidP="00D87B33">
      <w:pPr>
        <w:pStyle w:val="Standard"/>
        <w:spacing w:after="102"/>
        <w:rPr>
          <w:rFonts w:ascii="Times New Roman" w:eastAsia="Titillium" w:hAnsi="Times New Roman" w:cs="Times New Roman"/>
          <w:sz w:val="18"/>
          <w:szCs w:val="18"/>
        </w:rPr>
      </w:pPr>
    </w:p>
    <w:p w14:paraId="46B3D857" w14:textId="77777777" w:rsidR="00D87B33" w:rsidRPr="00D87B33" w:rsidRDefault="00D87B33" w:rsidP="00D87B33">
      <w:pPr>
        <w:pStyle w:val="Standard"/>
        <w:spacing w:after="102"/>
        <w:rPr>
          <w:rFonts w:ascii="Times New Roman" w:eastAsia="Titillium" w:hAnsi="Times New Roman" w:cs="Times New Roman"/>
          <w:sz w:val="18"/>
          <w:szCs w:val="18"/>
        </w:rPr>
      </w:pPr>
    </w:p>
    <w:p w14:paraId="47212035" w14:textId="7AB1EB71" w:rsidR="000F14DA" w:rsidRDefault="00D87B33" w:rsidP="00D87B33">
      <w:pPr>
        <w:pStyle w:val="Standard"/>
        <w:spacing w:after="102"/>
        <w:rPr>
          <w:rFonts w:ascii="Times New Roman" w:eastAsia="Titillium" w:hAnsi="Times New Roman" w:cs="Times New Roman"/>
          <w:sz w:val="18"/>
          <w:szCs w:val="18"/>
        </w:rPr>
      </w:pPr>
      <w:r>
        <w:rPr>
          <w:rFonts w:ascii="Times New Roman" w:eastAsia="Titillium" w:hAnsi="Times New Roman" w:cs="Times New Roman"/>
          <w:sz w:val="18"/>
          <w:szCs w:val="18"/>
        </w:rPr>
        <w:t>______, li _____________________</w:t>
      </w:r>
    </w:p>
    <w:p w14:paraId="16A25453" w14:textId="4374D76C" w:rsidR="00D87B33" w:rsidRDefault="00D87B33" w:rsidP="00D87B33">
      <w:pPr>
        <w:pStyle w:val="Standard"/>
        <w:spacing w:after="102"/>
        <w:rPr>
          <w:rFonts w:ascii="Times New Roman" w:eastAsia="Titillium" w:hAnsi="Times New Roman" w:cs="Times New Roman"/>
          <w:sz w:val="18"/>
          <w:szCs w:val="18"/>
        </w:rPr>
      </w:pPr>
    </w:p>
    <w:p w14:paraId="74791443" w14:textId="01EBAEDA" w:rsidR="00D87B33" w:rsidRDefault="00D87B33" w:rsidP="00D87B33">
      <w:pPr>
        <w:pStyle w:val="Standard"/>
        <w:spacing w:after="102"/>
        <w:rPr>
          <w:rFonts w:ascii="Times New Roman" w:eastAsia="Titillium" w:hAnsi="Times New Roman" w:cs="Times New Roman"/>
          <w:sz w:val="18"/>
          <w:szCs w:val="18"/>
        </w:rPr>
      </w:pPr>
    </w:p>
    <w:p w14:paraId="499F9CB0" w14:textId="77777777" w:rsidR="00D87B33" w:rsidRPr="00D87B33" w:rsidRDefault="00D87B33" w:rsidP="00D87B33">
      <w:pPr>
        <w:pStyle w:val="Standard"/>
        <w:spacing w:after="102"/>
        <w:rPr>
          <w:rFonts w:ascii="Times New Roman" w:eastAsia="Titillium" w:hAnsi="Times New Roman" w:cs="Times New Roman"/>
          <w:sz w:val="18"/>
          <w:szCs w:val="18"/>
        </w:rPr>
      </w:pPr>
    </w:p>
    <w:p w14:paraId="5CDD6B2B" w14:textId="17152E07" w:rsidR="000F14DA" w:rsidRDefault="000F14DA" w:rsidP="00D87B33">
      <w:pPr>
        <w:pStyle w:val="Standard"/>
        <w:spacing w:after="102"/>
        <w:jc w:val="right"/>
        <w:rPr>
          <w:rFonts w:ascii="Times New Roman" w:eastAsia="Titillium" w:hAnsi="Times New Roman" w:cs="Times New Roman"/>
          <w:sz w:val="18"/>
          <w:szCs w:val="18"/>
        </w:rPr>
      </w:pPr>
      <w:r w:rsidRPr="00D87B33">
        <w:rPr>
          <w:rFonts w:ascii="Times New Roman" w:eastAsia="Titillium" w:hAnsi="Times New Roman" w:cs="Times New Roman"/>
          <w:sz w:val="18"/>
          <w:szCs w:val="18"/>
        </w:rPr>
        <w:t>Firma</w:t>
      </w:r>
    </w:p>
    <w:p w14:paraId="229389BA" w14:textId="77777777" w:rsidR="00D87B33" w:rsidRPr="00D87B33" w:rsidRDefault="00D87B33" w:rsidP="00D87B33">
      <w:pPr>
        <w:pStyle w:val="Standard"/>
        <w:spacing w:after="102"/>
        <w:jc w:val="right"/>
        <w:rPr>
          <w:rFonts w:ascii="Times New Roman" w:eastAsia="Titillium" w:hAnsi="Times New Roman" w:cs="Times New Roman"/>
          <w:sz w:val="18"/>
          <w:szCs w:val="18"/>
        </w:rPr>
      </w:pPr>
    </w:p>
    <w:p w14:paraId="35652943" w14:textId="26DA9BE7" w:rsidR="000F14DA" w:rsidRPr="00D87B33" w:rsidRDefault="00D87B33" w:rsidP="00D87B33">
      <w:pPr>
        <w:pStyle w:val="Standard"/>
        <w:spacing w:after="102"/>
        <w:jc w:val="right"/>
        <w:rPr>
          <w:rFonts w:ascii="Times New Roman" w:eastAsia="Titillium" w:hAnsi="Times New Roman" w:cs="Times New Roman"/>
          <w:sz w:val="18"/>
          <w:szCs w:val="18"/>
        </w:rPr>
      </w:pPr>
      <w:r>
        <w:rPr>
          <w:rFonts w:ascii="Times New Roman" w:eastAsia="Titillium" w:hAnsi="Times New Roman" w:cs="Times New Roman"/>
          <w:sz w:val="18"/>
          <w:szCs w:val="18"/>
        </w:rPr>
        <w:t>_____________________________</w:t>
      </w:r>
    </w:p>
    <w:p w14:paraId="04ECC49D" w14:textId="77777777" w:rsidR="000F14DA" w:rsidRPr="00D87B33" w:rsidRDefault="000F14DA" w:rsidP="00D87B33">
      <w:pPr>
        <w:pStyle w:val="Standard"/>
        <w:spacing w:after="102"/>
        <w:jc w:val="right"/>
        <w:rPr>
          <w:rFonts w:ascii="Times New Roman" w:eastAsia="Titillium" w:hAnsi="Times New Roman" w:cs="Times New Roman"/>
          <w:sz w:val="18"/>
          <w:szCs w:val="18"/>
        </w:rPr>
      </w:pPr>
      <w:r w:rsidRPr="00D87B33">
        <w:rPr>
          <w:rFonts w:ascii="Times New Roman" w:eastAsia="Titillium" w:hAnsi="Times New Roman" w:cs="Times New Roman"/>
          <w:sz w:val="18"/>
          <w:szCs w:val="18"/>
        </w:rPr>
        <w:t>(firmato digitalmente)</w:t>
      </w:r>
    </w:p>
    <w:p w14:paraId="3CD03CA9" w14:textId="3A51BF8F" w:rsidR="000F14DA" w:rsidRPr="000F14DA" w:rsidRDefault="000F14DA" w:rsidP="00D87B33">
      <w:pPr>
        <w:pStyle w:val="Standard"/>
        <w:spacing w:after="102"/>
        <w:ind w:left="0" w:firstLine="0"/>
        <w:rPr>
          <w:rFonts w:ascii="Times New Roman" w:eastAsia="Titillium" w:hAnsi="Times New Roman" w:cs="Times New Roman"/>
          <w:b/>
          <w:sz w:val="18"/>
          <w:szCs w:val="18"/>
        </w:rPr>
      </w:pPr>
    </w:p>
    <w:p w14:paraId="1BB3FD22" w14:textId="77777777" w:rsidR="000F14DA" w:rsidRPr="000F14DA" w:rsidRDefault="000F14DA" w:rsidP="000F14DA">
      <w:pPr>
        <w:pStyle w:val="Standard"/>
        <w:spacing w:after="102"/>
        <w:jc w:val="center"/>
        <w:rPr>
          <w:rFonts w:ascii="Times New Roman" w:eastAsia="Titillium" w:hAnsi="Times New Roman" w:cs="Times New Roman"/>
          <w:b/>
          <w:sz w:val="18"/>
          <w:szCs w:val="18"/>
        </w:rPr>
      </w:pPr>
    </w:p>
    <w:p w14:paraId="6302BDBE" w14:textId="77777777" w:rsidR="000F14DA" w:rsidRPr="000F14DA" w:rsidRDefault="000F14DA" w:rsidP="000F14DA">
      <w:pPr>
        <w:pStyle w:val="Standard"/>
        <w:spacing w:after="102"/>
        <w:jc w:val="center"/>
        <w:rPr>
          <w:rFonts w:ascii="Times New Roman" w:eastAsia="Titillium" w:hAnsi="Times New Roman" w:cs="Times New Roman"/>
          <w:b/>
          <w:sz w:val="18"/>
          <w:szCs w:val="18"/>
        </w:rPr>
      </w:pPr>
    </w:p>
    <w:p w14:paraId="0EC3D797" w14:textId="77777777" w:rsidR="00D87B33" w:rsidRDefault="00D87B33">
      <w:pPr>
        <w:rPr>
          <w:rFonts w:ascii="Times New Roman" w:eastAsia="Titillium" w:hAnsi="Times New Roman" w:cs="Times New Roman"/>
          <w:b/>
          <w:sz w:val="18"/>
          <w:szCs w:val="18"/>
          <w:lang w:eastAsia="en-US"/>
        </w:rPr>
      </w:pPr>
      <w:r>
        <w:rPr>
          <w:rFonts w:ascii="Times New Roman" w:eastAsia="Titillium" w:hAnsi="Times New Roman" w:cs="Times New Roman"/>
          <w:b/>
          <w:sz w:val="18"/>
          <w:szCs w:val="18"/>
        </w:rPr>
        <w:br w:type="page"/>
      </w:r>
    </w:p>
    <w:p w14:paraId="22CC4355" w14:textId="26CD936A" w:rsidR="000F14DA" w:rsidRPr="000F14DA" w:rsidRDefault="000F14DA" w:rsidP="000F14DA">
      <w:pPr>
        <w:pStyle w:val="Standard"/>
        <w:spacing w:after="102"/>
        <w:jc w:val="center"/>
        <w:rPr>
          <w:rFonts w:ascii="Times New Roman" w:eastAsia="Titillium" w:hAnsi="Times New Roman" w:cs="Times New Roman"/>
          <w:b/>
          <w:sz w:val="18"/>
          <w:szCs w:val="18"/>
        </w:rPr>
      </w:pPr>
      <w:r w:rsidRPr="000F14DA">
        <w:rPr>
          <w:rFonts w:ascii="Times New Roman" w:eastAsia="Titillium" w:hAnsi="Times New Roman" w:cs="Times New Roman"/>
          <w:b/>
          <w:sz w:val="18"/>
          <w:szCs w:val="18"/>
        </w:rPr>
        <w:lastRenderedPageBreak/>
        <w:t>B – Facsimile Dichiarazione assenza conflitto di interessi del/i titolare</w:t>
      </w:r>
      <w:r w:rsidR="00D87B33">
        <w:rPr>
          <w:rFonts w:ascii="Times New Roman" w:eastAsia="Titillium" w:hAnsi="Times New Roman" w:cs="Times New Roman"/>
          <w:b/>
          <w:sz w:val="18"/>
          <w:szCs w:val="18"/>
        </w:rPr>
        <w:t>/i</w:t>
      </w:r>
      <w:r w:rsidRPr="000F14DA">
        <w:rPr>
          <w:rFonts w:ascii="Times New Roman" w:eastAsia="Titillium" w:hAnsi="Times New Roman" w:cs="Times New Roman"/>
          <w:b/>
          <w:sz w:val="18"/>
          <w:szCs w:val="18"/>
        </w:rPr>
        <w:t xml:space="preserve"> effettivo/i”</w:t>
      </w:r>
    </w:p>
    <w:p w14:paraId="113FD0A6" w14:textId="77777777" w:rsidR="000F14DA" w:rsidRPr="000F14DA" w:rsidRDefault="000F14DA" w:rsidP="000F14DA">
      <w:pPr>
        <w:pStyle w:val="Standard"/>
        <w:spacing w:after="102"/>
        <w:jc w:val="center"/>
        <w:rPr>
          <w:rFonts w:ascii="Times New Roman" w:eastAsia="Titillium" w:hAnsi="Times New Roman" w:cs="Times New Roman"/>
          <w:b/>
          <w:sz w:val="18"/>
          <w:szCs w:val="18"/>
        </w:rPr>
      </w:pPr>
    </w:p>
    <w:p w14:paraId="2B769F8C" w14:textId="77777777" w:rsidR="00D87B33" w:rsidRPr="000F14DA" w:rsidRDefault="00D87B33" w:rsidP="00D87B33">
      <w:pPr>
        <w:pStyle w:val="Standard"/>
        <w:spacing w:after="102"/>
        <w:jc w:val="center"/>
        <w:rPr>
          <w:rFonts w:ascii="Times New Roman" w:eastAsia="Titillium" w:hAnsi="Times New Roman" w:cs="Times New Roman"/>
          <w:b/>
          <w:sz w:val="18"/>
          <w:szCs w:val="18"/>
        </w:rPr>
      </w:pPr>
    </w:p>
    <w:p w14:paraId="00D382DF" w14:textId="77777777" w:rsidR="00D87B33" w:rsidRPr="009F7763" w:rsidRDefault="00D87B33" w:rsidP="00D87B33">
      <w:pPr>
        <w:pStyle w:val="Standard"/>
        <w:spacing w:after="105" w:line="259" w:lineRule="auto"/>
        <w:ind w:left="0" w:firstLine="0"/>
        <w:jc w:val="right"/>
        <w:rPr>
          <w:rFonts w:ascii="Times New Roman" w:eastAsia="Garamond" w:hAnsi="Times New Roman" w:cs="Times New Roman"/>
          <w:color w:val="000000"/>
          <w:kern w:val="0"/>
          <w:sz w:val="18"/>
          <w:szCs w:val="18"/>
          <w:lang w:eastAsia="it-IT"/>
        </w:rPr>
      </w:pPr>
      <w:r w:rsidRPr="009F7763">
        <w:rPr>
          <w:rFonts w:ascii="Times New Roman" w:eastAsia="Garamond" w:hAnsi="Times New Roman" w:cs="Times New Roman"/>
          <w:color w:val="000000"/>
          <w:kern w:val="0"/>
          <w:sz w:val="18"/>
          <w:szCs w:val="18"/>
          <w:lang w:eastAsia="it-IT"/>
        </w:rPr>
        <w:t>Spettabile</w:t>
      </w:r>
    </w:p>
    <w:p w14:paraId="4D5063A7" w14:textId="77777777" w:rsidR="00D87B33" w:rsidRPr="009F7763" w:rsidRDefault="00D87B33" w:rsidP="00D87B33">
      <w:pPr>
        <w:pStyle w:val="Standard"/>
        <w:spacing w:after="105" w:line="259" w:lineRule="auto"/>
        <w:ind w:left="0" w:firstLine="0"/>
        <w:jc w:val="right"/>
        <w:rPr>
          <w:rFonts w:ascii="Times New Roman" w:eastAsia="Garamond" w:hAnsi="Times New Roman" w:cs="Times New Roman"/>
          <w:color w:val="000000"/>
          <w:kern w:val="0"/>
          <w:sz w:val="18"/>
          <w:szCs w:val="18"/>
          <w:lang w:eastAsia="it-IT"/>
        </w:rPr>
      </w:pPr>
      <w:r w:rsidRPr="009F7763">
        <w:rPr>
          <w:rFonts w:ascii="Times New Roman" w:eastAsia="Garamond" w:hAnsi="Times New Roman" w:cs="Times New Roman"/>
          <w:color w:val="000000"/>
          <w:kern w:val="0"/>
          <w:sz w:val="18"/>
          <w:szCs w:val="18"/>
          <w:lang w:eastAsia="it-IT"/>
        </w:rPr>
        <w:t>Ministero degli Affari Esteri e della Cooperazione Internazionale</w:t>
      </w:r>
    </w:p>
    <w:p w14:paraId="200BD1D1" w14:textId="77777777" w:rsidR="00D87B33" w:rsidRPr="009F7763" w:rsidRDefault="00D87B33" w:rsidP="00D87B33">
      <w:pPr>
        <w:pStyle w:val="Standard"/>
        <w:spacing w:after="105" w:line="259" w:lineRule="auto"/>
        <w:ind w:left="0" w:firstLine="0"/>
        <w:jc w:val="right"/>
        <w:rPr>
          <w:rFonts w:ascii="Times New Roman" w:eastAsia="Garamond" w:hAnsi="Times New Roman" w:cs="Times New Roman"/>
          <w:color w:val="000000"/>
          <w:kern w:val="0"/>
          <w:sz w:val="18"/>
          <w:szCs w:val="18"/>
          <w:lang w:eastAsia="it-IT"/>
        </w:rPr>
      </w:pPr>
      <w:r w:rsidRPr="009F7763">
        <w:rPr>
          <w:rFonts w:ascii="Times New Roman" w:eastAsia="Garamond" w:hAnsi="Times New Roman" w:cs="Times New Roman"/>
          <w:color w:val="000000"/>
          <w:kern w:val="0"/>
          <w:sz w:val="18"/>
          <w:szCs w:val="18"/>
          <w:lang w:eastAsia="it-IT"/>
        </w:rPr>
        <w:t>Direzione Generale per gli Italiani all’Estero e le Politiche Migratorie</w:t>
      </w:r>
    </w:p>
    <w:p w14:paraId="007CFD32" w14:textId="77777777" w:rsidR="00D87B33" w:rsidRPr="009F7763" w:rsidRDefault="00D87B33" w:rsidP="00D87B33">
      <w:pPr>
        <w:pStyle w:val="Standard"/>
        <w:spacing w:after="105" w:line="259" w:lineRule="auto"/>
        <w:ind w:left="0" w:firstLine="0"/>
        <w:jc w:val="right"/>
        <w:rPr>
          <w:rFonts w:ascii="Times New Roman" w:eastAsia="Garamond" w:hAnsi="Times New Roman" w:cs="Times New Roman"/>
          <w:color w:val="000000"/>
          <w:kern w:val="0"/>
          <w:sz w:val="18"/>
          <w:szCs w:val="18"/>
          <w:lang w:eastAsia="it-IT"/>
        </w:rPr>
      </w:pPr>
      <w:r w:rsidRPr="009F7763">
        <w:rPr>
          <w:rFonts w:ascii="Times New Roman" w:eastAsia="Garamond" w:hAnsi="Times New Roman" w:cs="Times New Roman"/>
          <w:color w:val="000000"/>
          <w:kern w:val="0"/>
          <w:sz w:val="18"/>
          <w:szCs w:val="18"/>
          <w:lang w:eastAsia="it-IT"/>
        </w:rPr>
        <w:t>Ufficio I-Politiche e interventi per le collettività italiane all’estero</w:t>
      </w:r>
    </w:p>
    <w:p w14:paraId="560A1877" w14:textId="77777777" w:rsidR="00D87B33" w:rsidRPr="009F7763" w:rsidRDefault="00D87B33" w:rsidP="00D87B33">
      <w:pPr>
        <w:pStyle w:val="Standard"/>
        <w:spacing w:after="105" w:line="259" w:lineRule="auto"/>
        <w:ind w:left="0" w:firstLine="0"/>
        <w:jc w:val="right"/>
        <w:rPr>
          <w:rFonts w:ascii="Times New Roman" w:eastAsia="Garamond" w:hAnsi="Times New Roman" w:cs="Times New Roman"/>
          <w:color w:val="000000"/>
          <w:kern w:val="0"/>
          <w:sz w:val="18"/>
          <w:szCs w:val="18"/>
          <w:lang w:eastAsia="it-IT"/>
        </w:rPr>
      </w:pPr>
      <w:r w:rsidRPr="009F7763">
        <w:rPr>
          <w:rFonts w:ascii="Times New Roman" w:eastAsia="Garamond" w:hAnsi="Times New Roman" w:cs="Times New Roman"/>
          <w:color w:val="000000"/>
          <w:kern w:val="0"/>
          <w:sz w:val="18"/>
          <w:szCs w:val="18"/>
          <w:lang w:eastAsia="it-IT"/>
        </w:rPr>
        <w:t>Sezione IV- Turismo delle radici</w:t>
      </w:r>
    </w:p>
    <w:p w14:paraId="5C597B00" w14:textId="77777777" w:rsidR="00D87B33" w:rsidRDefault="00D87B33" w:rsidP="00D87B33">
      <w:pPr>
        <w:pStyle w:val="Standard"/>
        <w:spacing w:after="105" w:line="259" w:lineRule="auto"/>
        <w:ind w:left="0" w:firstLine="0"/>
        <w:jc w:val="right"/>
      </w:pPr>
      <w:r w:rsidRPr="009F7763">
        <w:rPr>
          <w:rFonts w:ascii="Times New Roman" w:eastAsia="Garamond" w:hAnsi="Times New Roman" w:cs="Times New Roman"/>
          <w:color w:val="000000"/>
          <w:kern w:val="0"/>
          <w:sz w:val="18"/>
          <w:szCs w:val="18"/>
          <w:lang w:eastAsia="it-IT"/>
        </w:rPr>
        <w:t>Piazzale della Farnesina n. 1 00135 – ROMA (RM</w:t>
      </w:r>
      <w:r>
        <w:rPr>
          <w:rFonts w:ascii="Titillium" w:eastAsia="Titillium" w:hAnsi="Titillium" w:cs="Titillium"/>
          <w:sz w:val="18"/>
          <w:szCs w:val="18"/>
        </w:rPr>
        <w:t>)</w:t>
      </w:r>
    </w:p>
    <w:p w14:paraId="6FD09846" w14:textId="77777777" w:rsidR="00D87B33" w:rsidRPr="000F14DA" w:rsidRDefault="00D87B33" w:rsidP="00D87B33">
      <w:pPr>
        <w:pStyle w:val="Standard"/>
        <w:spacing w:after="102"/>
        <w:jc w:val="center"/>
        <w:rPr>
          <w:rFonts w:ascii="Times New Roman" w:eastAsia="Titillium" w:hAnsi="Times New Roman" w:cs="Times New Roman"/>
          <w:b/>
          <w:sz w:val="18"/>
          <w:szCs w:val="18"/>
        </w:rPr>
      </w:pPr>
    </w:p>
    <w:p w14:paraId="306E9723" w14:textId="4BF8A560" w:rsidR="00D87B33" w:rsidRPr="000F14DA" w:rsidRDefault="00D87B33" w:rsidP="00D87B33">
      <w:pPr>
        <w:pStyle w:val="Standard"/>
        <w:spacing w:after="102"/>
        <w:jc w:val="center"/>
        <w:rPr>
          <w:rFonts w:ascii="Times New Roman" w:eastAsia="Titillium" w:hAnsi="Times New Roman" w:cs="Times New Roman"/>
          <w:b/>
          <w:sz w:val="18"/>
          <w:szCs w:val="18"/>
          <w:u w:val="single"/>
        </w:rPr>
      </w:pPr>
      <w:r w:rsidRPr="000F14DA">
        <w:rPr>
          <w:rFonts w:ascii="Times New Roman" w:eastAsia="Titillium" w:hAnsi="Times New Roman" w:cs="Times New Roman"/>
          <w:b/>
          <w:sz w:val="18"/>
          <w:szCs w:val="18"/>
          <w:u w:val="single"/>
        </w:rPr>
        <w:t xml:space="preserve">DICHIARAZIONE </w:t>
      </w:r>
      <w:r>
        <w:rPr>
          <w:rFonts w:ascii="Times New Roman" w:eastAsia="Titillium" w:hAnsi="Times New Roman" w:cs="Times New Roman"/>
          <w:b/>
          <w:sz w:val="18"/>
          <w:szCs w:val="18"/>
          <w:u w:val="single"/>
        </w:rPr>
        <w:t>ASSENZA CONFLITTO DI INTERESSI DEL/I/TITOLARE/I EFFETTIVO/I</w:t>
      </w:r>
    </w:p>
    <w:p w14:paraId="1DA8EE29" w14:textId="55574E87" w:rsidR="00D87B33" w:rsidRPr="000F14DA" w:rsidRDefault="00D87B33" w:rsidP="00327171">
      <w:pPr>
        <w:pStyle w:val="Standard"/>
        <w:spacing w:after="102"/>
        <w:jc w:val="center"/>
        <w:rPr>
          <w:rFonts w:ascii="Times New Roman" w:eastAsia="Titillium" w:hAnsi="Times New Roman" w:cs="Times New Roman"/>
          <w:b/>
          <w:sz w:val="18"/>
          <w:szCs w:val="18"/>
        </w:rPr>
      </w:pPr>
      <w:r w:rsidRPr="000F14DA">
        <w:rPr>
          <w:rFonts w:ascii="Times New Roman" w:eastAsia="Titillium" w:hAnsi="Times New Roman" w:cs="Times New Roman"/>
          <w:b/>
          <w:sz w:val="18"/>
          <w:szCs w:val="18"/>
        </w:rPr>
        <w:t>ANCHE AI SENSI DEGLI ARTT. 46 E 47 DEL D.P.R. 445/2000 PER L’AMMISSIONE ALLA GARA A PROCED</w:t>
      </w:r>
      <w:r>
        <w:rPr>
          <w:rFonts w:ascii="Times New Roman" w:eastAsia="Titillium" w:hAnsi="Times New Roman" w:cs="Times New Roman"/>
          <w:b/>
          <w:sz w:val="18"/>
          <w:szCs w:val="18"/>
        </w:rPr>
        <w:t>URA APERTA AI SENSI DEL D.LGS. 36/2023</w:t>
      </w:r>
      <w:r w:rsidR="00327171">
        <w:rPr>
          <w:rFonts w:ascii="Times New Roman" w:eastAsia="Titillium" w:hAnsi="Times New Roman" w:cs="Times New Roman"/>
          <w:b/>
          <w:sz w:val="18"/>
          <w:szCs w:val="18"/>
        </w:rPr>
        <w:t xml:space="preserve"> </w:t>
      </w:r>
      <w:r w:rsidR="00327171" w:rsidRPr="007237B2">
        <w:rPr>
          <w:rFonts w:ascii="Times New Roman" w:eastAsia="Titillium" w:hAnsi="Times New Roman" w:cs="Times New Roman"/>
          <w:b/>
          <w:sz w:val="18"/>
          <w:szCs w:val="18"/>
        </w:rPr>
        <w:t xml:space="preserve">PER L’AFFIDAMENTO DI UN CONTRATTO PUBBLICO DI </w:t>
      </w:r>
      <w:r w:rsidR="00327171" w:rsidRPr="007237B2">
        <w:rPr>
          <w:rFonts w:ascii="Times New Roman" w:eastAsia="Titillium" w:hAnsi="Times New Roman" w:cs="Times New Roman"/>
          <w:b/>
          <w:sz w:val="18"/>
          <w:szCs w:val="18"/>
        </w:rPr>
        <w:br/>
        <w:t>SERVIZI DI IDEAZIONE E PRODUZIONE DELLA CAMPAGNA PUBBLICITARIA, PIANIFICAZIONE, ACQUISTO E CONTROLLO DEGLI SPAZI MEDIA, PER L’ATTUAZIONE DEL PROGETTO “IL TURISMO DELLE RADICI - UNA STRATEGIA INTEGRATA PER LA RIPRESA DEL SETTORE DEL TURISMO NELL’ITALIA POST COVID-19”, CON IL CRITERIO DELL’OFFERTA ECONOMICAMENTE PIÙ VANTAGGIOSA, SULLA BASE DEL MIGLIOR RAPPORTO QUALITÀ/PREZZO</w:t>
      </w:r>
      <w:r w:rsidRPr="000F14DA">
        <w:rPr>
          <w:rFonts w:ascii="Times New Roman" w:eastAsia="Titillium" w:hAnsi="Times New Roman" w:cs="Times New Roman"/>
          <w:b/>
          <w:sz w:val="18"/>
          <w:szCs w:val="18"/>
        </w:rPr>
        <w:t>,</w:t>
      </w:r>
    </w:p>
    <w:p w14:paraId="2F40BF10" w14:textId="77777777" w:rsidR="000F14DA" w:rsidRPr="000F14DA" w:rsidRDefault="000F14DA" w:rsidP="000F14DA">
      <w:pPr>
        <w:pStyle w:val="Standard"/>
        <w:spacing w:after="102"/>
        <w:jc w:val="center"/>
        <w:rPr>
          <w:rFonts w:ascii="Times New Roman" w:eastAsia="Titillium" w:hAnsi="Times New Roman" w:cs="Times New Roman"/>
          <w:b/>
          <w:sz w:val="18"/>
          <w:szCs w:val="18"/>
        </w:rPr>
      </w:pPr>
    </w:p>
    <w:p w14:paraId="1A1C98B5" w14:textId="11ADEDB7" w:rsidR="000F14DA" w:rsidRPr="005B3A61" w:rsidRDefault="005B3A61" w:rsidP="005B3A61">
      <w:pPr>
        <w:pStyle w:val="Standard"/>
        <w:spacing w:after="102" w:line="360" w:lineRule="auto"/>
        <w:rPr>
          <w:rFonts w:ascii="Times New Roman" w:eastAsia="Titillium" w:hAnsi="Times New Roman" w:cs="Times New Roman"/>
          <w:sz w:val="18"/>
          <w:szCs w:val="18"/>
        </w:rPr>
      </w:pPr>
      <w:r w:rsidRPr="008A3C07">
        <w:rPr>
          <w:rFonts w:ascii="Times New Roman" w:eastAsia="Titillium" w:hAnsi="Times New Roman" w:cs="Times New Roman"/>
          <w:sz w:val="18"/>
          <w:szCs w:val="18"/>
        </w:rPr>
        <w:t>Il sottoscritto</w:t>
      </w:r>
      <w:r>
        <w:rPr>
          <w:rFonts w:ascii="Times New Roman" w:eastAsia="Titillium" w:hAnsi="Times New Roman" w:cs="Times New Roman"/>
          <w:sz w:val="18"/>
          <w:szCs w:val="18"/>
        </w:rPr>
        <w:t xml:space="preserve"> __________________________</w:t>
      </w:r>
      <w:r w:rsidRPr="008A3C07">
        <w:rPr>
          <w:rFonts w:ascii="Times New Roman" w:eastAsia="Titillium" w:hAnsi="Times New Roman" w:cs="Times New Roman"/>
          <w:sz w:val="18"/>
          <w:szCs w:val="18"/>
        </w:rPr>
        <w:t>, nato</w:t>
      </w:r>
      <w:r>
        <w:rPr>
          <w:rFonts w:ascii="Times New Roman" w:eastAsia="Titillium" w:hAnsi="Times New Roman" w:cs="Times New Roman"/>
          <w:sz w:val="18"/>
          <w:szCs w:val="18"/>
        </w:rPr>
        <w:t>/a</w:t>
      </w:r>
      <w:r w:rsidRPr="008A3C07">
        <w:rPr>
          <w:rFonts w:ascii="Times New Roman" w:eastAsia="Titillium" w:hAnsi="Times New Roman" w:cs="Times New Roman"/>
          <w:sz w:val="18"/>
          <w:szCs w:val="18"/>
        </w:rPr>
        <w:t xml:space="preserve"> </w:t>
      </w:r>
      <w:proofErr w:type="spellStart"/>
      <w:r w:rsidRPr="008A3C07">
        <w:rPr>
          <w:rFonts w:ascii="Times New Roman" w:eastAsia="Titillium" w:hAnsi="Times New Roman" w:cs="Times New Roman"/>
          <w:sz w:val="18"/>
          <w:szCs w:val="18"/>
        </w:rPr>
        <w:t>a</w:t>
      </w:r>
      <w:proofErr w:type="spellEnd"/>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 (__)</w:t>
      </w:r>
      <w:r w:rsidRPr="009F7763">
        <w:rPr>
          <w:rFonts w:ascii="Times New Roman" w:eastAsia="Titillium" w:hAnsi="Times New Roman" w:cs="Times New Roman"/>
          <w:sz w:val="18"/>
          <w:szCs w:val="18"/>
        </w:rPr>
        <w:t xml:space="preserve"> </w:t>
      </w:r>
      <w:r w:rsidRPr="008A3C07">
        <w:rPr>
          <w:rFonts w:ascii="Times New Roman" w:eastAsia="Titillium" w:hAnsi="Times New Roman" w:cs="Times New Roman"/>
          <w:sz w:val="18"/>
          <w:szCs w:val="18"/>
        </w:rPr>
        <w:t>il</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 codice fiscale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_______________,</w:t>
      </w:r>
      <w:r w:rsidRPr="008A3C07">
        <w:rPr>
          <w:rFonts w:ascii="Times New Roman" w:eastAsia="Titillium" w:hAnsi="Times New Roman" w:cs="Times New Roman"/>
          <w:sz w:val="18"/>
          <w:szCs w:val="18"/>
        </w:rPr>
        <w:t xml:space="preserve"> domiciliato per la carica presso la sede societaria </w:t>
      </w:r>
      <w:r>
        <w:rPr>
          <w:rFonts w:ascii="Times New Roman" w:eastAsia="Titillium" w:hAnsi="Times New Roman" w:cs="Times New Roman"/>
          <w:sz w:val="18"/>
          <w:szCs w:val="18"/>
        </w:rPr>
        <w:t>sotto indicata</w:t>
      </w:r>
      <w:r w:rsidRPr="008A3C07">
        <w:rPr>
          <w:rFonts w:ascii="Times New Roman" w:eastAsia="Titillium" w:hAnsi="Times New Roman" w:cs="Times New Roman"/>
          <w:sz w:val="18"/>
          <w:szCs w:val="18"/>
        </w:rPr>
        <w:t xml:space="preserve">, </w:t>
      </w:r>
      <w:r>
        <w:rPr>
          <w:rFonts w:ascii="Times New Roman" w:eastAsia="Titillium" w:hAnsi="Times New Roman" w:cs="Times New Roman"/>
          <w:sz w:val="18"/>
          <w:szCs w:val="18"/>
        </w:rPr>
        <w:t>in</w:t>
      </w:r>
      <w:r w:rsidRPr="008A3C07">
        <w:rPr>
          <w:rFonts w:ascii="Times New Roman" w:eastAsia="Titillium" w:hAnsi="Times New Roman" w:cs="Times New Roman"/>
          <w:sz w:val="18"/>
          <w:szCs w:val="18"/>
        </w:rPr>
        <w:t xml:space="preserve"> qualità di</w:t>
      </w:r>
      <w:r>
        <w:rPr>
          <w:rFonts w:ascii="Times New Roman" w:eastAsia="Titillium" w:hAnsi="Times New Roman" w:cs="Times New Roman"/>
          <w:sz w:val="18"/>
          <w:szCs w:val="18"/>
        </w:rPr>
        <w:t xml:space="preserve"> Titolare effettivo della società</w:t>
      </w:r>
      <w:r w:rsidRPr="009F7763">
        <w:rPr>
          <w:rFonts w:ascii="Times New Roman" w:eastAsia="Titillium" w:hAnsi="Times New Roman" w:cs="Times New Roman"/>
          <w:sz w:val="18"/>
          <w:szCs w:val="18"/>
        </w:rPr>
        <w:t xml:space="preserve"> </w:t>
      </w:r>
      <w:r>
        <w:rPr>
          <w:rFonts w:ascii="Times New Roman" w:eastAsia="Titillium" w:hAnsi="Times New Roman" w:cs="Times New Roman"/>
          <w:sz w:val="18"/>
          <w:szCs w:val="18"/>
        </w:rPr>
        <w:t>___</w:t>
      </w:r>
      <w:r w:rsidRPr="009F7763">
        <w:rPr>
          <w:rFonts w:ascii="Times New Roman" w:eastAsia="Titillium" w:hAnsi="Times New Roman" w:cs="Times New Roman"/>
          <w:sz w:val="18"/>
          <w:szCs w:val="18"/>
        </w:rPr>
        <w:t xml:space="preserve">_____________________, </w:t>
      </w:r>
      <w:r w:rsidRPr="008A3C07">
        <w:rPr>
          <w:rFonts w:ascii="Times New Roman" w:eastAsia="Titillium" w:hAnsi="Times New Roman" w:cs="Times New Roman"/>
          <w:sz w:val="18"/>
          <w:szCs w:val="18"/>
        </w:rPr>
        <w:t>con sede in</w:t>
      </w:r>
      <w:r>
        <w:rPr>
          <w:rFonts w:ascii="Times New Roman" w:eastAsia="Titillium" w:hAnsi="Times New Roman" w:cs="Times New Roman"/>
          <w:sz w:val="18"/>
          <w:szCs w:val="18"/>
        </w:rPr>
        <w:t xml:space="preserve"> _____</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v</w:t>
      </w:r>
      <w:r w:rsidRPr="008A3C07">
        <w:rPr>
          <w:rFonts w:ascii="Times New Roman" w:eastAsia="Titillium" w:hAnsi="Times New Roman" w:cs="Times New Roman"/>
          <w:sz w:val="18"/>
          <w:szCs w:val="18"/>
        </w:rPr>
        <w:t>ia</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w:t>
      </w:r>
      <w:r w:rsidRPr="008A3C07">
        <w:rPr>
          <w:rFonts w:ascii="Times New Roman" w:eastAsia="Titillium" w:hAnsi="Times New Roman" w:cs="Times New Roman"/>
          <w:sz w:val="18"/>
          <w:szCs w:val="18"/>
        </w:rPr>
        <w:t>, iscritta al Registro delle Imprese di</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 xml:space="preserve"> </w:t>
      </w:r>
      <w:r w:rsidRPr="008A3C07">
        <w:rPr>
          <w:rFonts w:ascii="Times New Roman" w:eastAsia="Titillium" w:hAnsi="Times New Roman" w:cs="Times New Roman"/>
          <w:sz w:val="18"/>
          <w:szCs w:val="18"/>
        </w:rPr>
        <w:t>al n.</w:t>
      </w:r>
      <w:r>
        <w:rPr>
          <w:rFonts w:ascii="Times New Roman" w:eastAsia="Titillium" w:hAnsi="Times New Roman" w:cs="Times New Roman"/>
          <w:sz w:val="18"/>
          <w:szCs w:val="18"/>
        </w:rPr>
        <w:t>____</w:t>
      </w:r>
      <w:r w:rsidRPr="008A3C07">
        <w:rPr>
          <w:rFonts w:ascii="Times New Roman" w:eastAsia="Titillium" w:hAnsi="Times New Roman" w:cs="Times New Roman"/>
          <w:sz w:val="18"/>
          <w:szCs w:val="18"/>
        </w:rPr>
        <w:t>, codice fiscale n</w:t>
      </w:r>
      <w:r>
        <w:rPr>
          <w:rFonts w:ascii="Times New Roman" w:eastAsia="Titillium" w:hAnsi="Times New Roman" w:cs="Times New Roman"/>
          <w:sz w:val="18"/>
          <w:szCs w:val="18"/>
        </w:rPr>
        <w:t xml:space="preserve">. </w:t>
      </w:r>
      <w:r w:rsidRPr="009F7763">
        <w:rPr>
          <w:rFonts w:ascii="Times New Roman" w:eastAsia="Titillium" w:hAnsi="Times New Roman" w:cs="Times New Roman"/>
          <w:sz w:val="18"/>
          <w:szCs w:val="18"/>
        </w:rPr>
        <w:t>_________</w:t>
      </w:r>
      <w:r>
        <w:rPr>
          <w:rFonts w:ascii="Times New Roman" w:eastAsia="Titillium" w:hAnsi="Times New Roman" w:cs="Times New Roman"/>
          <w:sz w:val="18"/>
          <w:szCs w:val="18"/>
        </w:rPr>
        <w:t>_______________,</w:t>
      </w:r>
      <w:r w:rsidRPr="008A3C07">
        <w:rPr>
          <w:rFonts w:ascii="Times New Roman" w:eastAsia="Titillium" w:hAnsi="Times New Roman" w:cs="Times New Roman"/>
          <w:sz w:val="18"/>
          <w:szCs w:val="18"/>
        </w:rPr>
        <w:t xml:space="preserve"> </w:t>
      </w:r>
      <w:r>
        <w:rPr>
          <w:rFonts w:ascii="Times New Roman" w:eastAsia="Titillium" w:hAnsi="Times New Roman" w:cs="Times New Roman"/>
          <w:sz w:val="18"/>
          <w:szCs w:val="18"/>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561B060F" w14:textId="77777777" w:rsidR="000F14DA" w:rsidRPr="000F14DA" w:rsidRDefault="000F14DA" w:rsidP="000F14DA">
      <w:pPr>
        <w:pStyle w:val="Standard"/>
        <w:spacing w:after="102"/>
        <w:jc w:val="center"/>
        <w:rPr>
          <w:rFonts w:ascii="Times New Roman" w:eastAsia="Titillium" w:hAnsi="Times New Roman" w:cs="Times New Roman"/>
          <w:b/>
          <w:sz w:val="18"/>
          <w:szCs w:val="18"/>
        </w:rPr>
      </w:pPr>
      <w:r w:rsidRPr="000F14DA">
        <w:rPr>
          <w:rFonts w:ascii="Times New Roman" w:eastAsia="Titillium" w:hAnsi="Times New Roman" w:cs="Times New Roman"/>
          <w:b/>
          <w:sz w:val="18"/>
          <w:szCs w:val="18"/>
        </w:rPr>
        <w:t>DICHIARA</w:t>
      </w:r>
    </w:p>
    <w:p w14:paraId="376562BE" w14:textId="51AB4FB2" w:rsidR="000F14DA" w:rsidRPr="000F14DA" w:rsidRDefault="000F14DA" w:rsidP="005B3A61">
      <w:pPr>
        <w:pStyle w:val="Standard"/>
        <w:spacing w:after="102"/>
        <w:ind w:left="0" w:firstLine="0"/>
        <w:rPr>
          <w:rFonts w:ascii="Times New Roman" w:eastAsia="Titillium" w:hAnsi="Times New Roman" w:cs="Times New Roman"/>
          <w:b/>
          <w:sz w:val="18"/>
          <w:szCs w:val="18"/>
        </w:rPr>
      </w:pPr>
    </w:p>
    <w:p w14:paraId="51B3DC76" w14:textId="77777777" w:rsidR="004F50FA" w:rsidRDefault="000F14DA" w:rsidP="000D35A7">
      <w:pPr>
        <w:pStyle w:val="Standard"/>
        <w:numPr>
          <w:ilvl w:val="0"/>
          <w:numId w:val="43"/>
        </w:numPr>
        <w:spacing w:after="102" w:line="360" w:lineRule="auto"/>
        <w:ind w:left="0" w:firstLine="0"/>
        <w:rPr>
          <w:rFonts w:ascii="Times New Roman" w:eastAsia="Titillium" w:hAnsi="Times New Roman" w:cs="Times New Roman"/>
          <w:sz w:val="18"/>
          <w:szCs w:val="18"/>
        </w:rPr>
      </w:pPr>
      <w:r w:rsidRPr="005B3A61">
        <w:rPr>
          <w:rFonts w:ascii="Times New Roman" w:eastAsia="Titillium" w:hAnsi="Times New Roman" w:cs="Times New Roman"/>
          <w:sz w:val="18"/>
          <w:szCs w:val="18"/>
        </w:rPr>
        <w:t xml:space="preserve">la </w:t>
      </w:r>
      <w:r w:rsidRPr="005B3A61">
        <w:rPr>
          <w:rFonts w:ascii="Times New Roman" w:eastAsia="Titillium" w:hAnsi="Times New Roman" w:cs="Times New Roman"/>
          <w:i/>
          <w:sz w:val="18"/>
          <w:szCs w:val="18"/>
        </w:rPr>
        <w:t>sussistenza/non sussistenza</w:t>
      </w:r>
      <w:r w:rsidRPr="005B3A61">
        <w:rPr>
          <w:rFonts w:ascii="Times New Roman" w:eastAsia="Titillium" w:hAnsi="Times New Roman" w:cs="Times New Roman"/>
          <w:sz w:val="18"/>
          <w:szCs w:val="18"/>
        </w:rPr>
        <w:t xml:space="preserve"> di possibili conflitti di interesse rispetto ai soggetti che intervengono nella procedura di gara conoscibili al momento della presentazione dell’offerta mediante consultazione sul profilo del committente</w:t>
      </w:r>
      <w:r w:rsidR="005B3A61">
        <w:rPr>
          <w:rStyle w:val="Rimandonotaapidipagina"/>
          <w:rFonts w:ascii="Times New Roman" w:eastAsia="Titillium" w:hAnsi="Times New Roman" w:cs="Times New Roman"/>
          <w:sz w:val="18"/>
          <w:szCs w:val="18"/>
        </w:rPr>
        <w:footnoteReference w:id="2"/>
      </w:r>
      <w:r w:rsidRPr="005B3A61">
        <w:rPr>
          <w:rFonts w:ascii="Times New Roman" w:eastAsia="Titillium" w:hAnsi="Times New Roman" w:cs="Times New Roman"/>
          <w:sz w:val="18"/>
          <w:szCs w:val="18"/>
        </w:rPr>
        <w:t>, fornendo in caso di sussistenza, gli elementi utili a</w:t>
      </w:r>
      <w:r w:rsidR="005B3A61" w:rsidRPr="005B3A61">
        <w:t xml:space="preserve"> </w:t>
      </w:r>
      <w:r w:rsidR="005B3A61" w:rsidRPr="005B3A61">
        <w:rPr>
          <w:rFonts w:ascii="Times New Roman" w:eastAsia="Titillium" w:hAnsi="Times New Roman" w:cs="Times New Roman"/>
          <w:sz w:val="18"/>
          <w:szCs w:val="18"/>
        </w:rPr>
        <w:t>consentire la valutazione della stazione appalta</w:t>
      </w:r>
      <w:r w:rsidR="004F50FA">
        <w:rPr>
          <w:rFonts w:ascii="Times New Roman" w:eastAsia="Titillium" w:hAnsi="Times New Roman" w:cs="Times New Roman"/>
          <w:sz w:val="18"/>
          <w:szCs w:val="18"/>
        </w:rPr>
        <w:t>nte, come nel seguito precisati</w:t>
      </w:r>
    </w:p>
    <w:p w14:paraId="40E93FFA" w14:textId="77777777" w:rsidR="004F50FA" w:rsidRDefault="004F50FA" w:rsidP="004F50FA">
      <w:pPr>
        <w:pStyle w:val="Standard"/>
        <w:spacing w:after="102" w:line="360" w:lineRule="auto"/>
        <w:ind w:left="0" w:firstLine="0"/>
        <w:rPr>
          <w:rFonts w:ascii="Times New Roman" w:eastAsia="Titillium" w:hAnsi="Times New Roman" w:cs="Times New Roman"/>
          <w:sz w:val="18"/>
          <w:szCs w:val="18"/>
        </w:rPr>
      </w:pPr>
      <w:r>
        <w:rPr>
          <w:rFonts w:ascii="Times New Roman" w:eastAsia="Titillium"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A3808E" w14:textId="242B8712" w:rsidR="000F14DA" w:rsidRPr="004F50FA" w:rsidRDefault="000F14DA" w:rsidP="004F50FA">
      <w:pPr>
        <w:pStyle w:val="Standard"/>
        <w:numPr>
          <w:ilvl w:val="0"/>
          <w:numId w:val="43"/>
        </w:numPr>
        <w:spacing w:after="102" w:line="360" w:lineRule="auto"/>
        <w:ind w:left="709" w:hanging="425"/>
        <w:rPr>
          <w:rFonts w:ascii="Times New Roman" w:eastAsia="Titillium" w:hAnsi="Times New Roman" w:cs="Times New Roman"/>
          <w:sz w:val="18"/>
          <w:szCs w:val="18"/>
        </w:rPr>
      </w:pPr>
      <w:r w:rsidRPr="005B3A61">
        <w:rPr>
          <w:rFonts w:ascii="Times New Roman" w:eastAsia="Titillium" w:hAnsi="Times New Roman" w:cs="Times New Roman"/>
          <w:sz w:val="18"/>
          <w:szCs w:val="18"/>
        </w:rPr>
        <w:lastRenderedPageBreak/>
        <w:t>di impegnarsi a dichiarare la sussistenza di possibili conflitti di interesse rispetto ai Commissari di gara e/o agli altri soggetti che eventualmente interverranno nella procedura di gara successivamente alla presentazione dell’offerta (i cui nomi saranno pubblicati a norma di legge), fornendo gli elementi utili a consentire la valutazione della stazione appaltante.</w:t>
      </w:r>
    </w:p>
    <w:p w14:paraId="52879A02" w14:textId="77777777" w:rsidR="000F14DA" w:rsidRPr="004F50FA" w:rsidRDefault="000F14DA" w:rsidP="004F50FA">
      <w:pPr>
        <w:pStyle w:val="Standard"/>
        <w:spacing w:after="102"/>
        <w:rPr>
          <w:rFonts w:ascii="Times New Roman" w:eastAsia="Titillium" w:hAnsi="Times New Roman" w:cs="Times New Roman"/>
          <w:sz w:val="18"/>
          <w:szCs w:val="18"/>
        </w:rPr>
      </w:pPr>
      <w:r w:rsidRPr="004F50FA">
        <w:rPr>
          <w:rFonts w:ascii="Times New Roman" w:eastAsia="Titillium" w:hAnsi="Times New Roman" w:cs="Times New Roman"/>
          <w:sz w:val="18"/>
          <w:szCs w:val="18"/>
        </w:rPr>
        <w:t>Dichiara altresì di impegnarsi a comunicare tempestivamente ogni e qualsivoglia variazione rispetto a quanto dichiarato.</w:t>
      </w:r>
    </w:p>
    <w:p w14:paraId="372C1C93" w14:textId="77777777" w:rsidR="000F14DA" w:rsidRPr="004F50FA" w:rsidRDefault="000F14DA" w:rsidP="004F50FA">
      <w:pPr>
        <w:pStyle w:val="Standard"/>
        <w:spacing w:after="102"/>
        <w:jc w:val="center"/>
        <w:rPr>
          <w:rFonts w:ascii="Times New Roman" w:eastAsia="Titillium" w:hAnsi="Times New Roman" w:cs="Times New Roman"/>
          <w:sz w:val="18"/>
          <w:szCs w:val="18"/>
        </w:rPr>
      </w:pPr>
      <w:r w:rsidRPr="004F50FA">
        <w:rPr>
          <w:rFonts w:ascii="Times New Roman" w:eastAsia="Titillium" w:hAnsi="Times New Roman" w:cs="Times New Roman"/>
          <w:sz w:val="18"/>
          <w:szCs w:val="18"/>
        </w:rPr>
        <w:t>* * *</w:t>
      </w:r>
    </w:p>
    <w:p w14:paraId="32510D78" w14:textId="77777777" w:rsidR="000F14DA" w:rsidRPr="004F50FA" w:rsidRDefault="000F14DA" w:rsidP="004F50FA">
      <w:pPr>
        <w:pStyle w:val="Standard"/>
        <w:spacing w:after="102"/>
        <w:rPr>
          <w:rFonts w:ascii="Times New Roman" w:eastAsia="Titillium" w:hAnsi="Times New Roman" w:cs="Times New Roman"/>
          <w:sz w:val="18"/>
          <w:szCs w:val="18"/>
        </w:rPr>
      </w:pPr>
      <w:r w:rsidRPr="004F50FA">
        <w:rPr>
          <w:rFonts w:ascii="Times New Roman" w:eastAsia="Titillium" w:hAnsi="Times New Roman" w:cs="Times New Roman"/>
          <w:sz w:val="18"/>
          <w:szCs w:val="18"/>
        </w:rPr>
        <w:t>Con riferimento al soggetto che rende la presente dichiarazione, si allega copia del documento di identità.</w:t>
      </w:r>
    </w:p>
    <w:p w14:paraId="6A7E74CE" w14:textId="77777777" w:rsidR="000F14DA" w:rsidRPr="004F50FA" w:rsidRDefault="000F14DA" w:rsidP="004F50FA">
      <w:pPr>
        <w:pStyle w:val="Standard"/>
        <w:spacing w:after="102"/>
        <w:rPr>
          <w:rFonts w:ascii="Times New Roman" w:eastAsia="Titillium" w:hAnsi="Times New Roman" w:cs="Times New Roman"/>
          <w:sz w:val="18"/>
          <w:szCs w:val="18"/>
        </w:rPr>
      </w:pPr>
    </w:p>
    <w:p w14:paraId="1053F63B" w14:textId="77777777" w:rsidR="000F14DA" w:rsidRPr="004F50FA" w:rsidRDefault="000F14DA" w:rsidP="004F50FA">
      <w:pPr>
        <w:pStyle w:val="Standard"/>
        <w:spacing w:after="102"/>
        <w:rPr>
          <w:rFonts w:ascii="Times New Roman" w:eastAsia="Titillium" w:hAnsi="Times New Roman" w:cs="Times New Roman"/>
          <w:sz w:val="18"/>
          <w:szCs w:val="18"/>
        </w:rPr>
      </w:pPr>
    </w:p>
    <w:p w14:paraId="0019DE6C" w14:textId="77777777" w:rsidR="000F14DA" w:rsidRPr="004F50FA" w:rsidRDefault="000F14DA" w:rsidP="004F50FA">
      <w:pPr>
        <w:pStyle w:val="Standard"/>
        <w:spacing w:after="102"/>
        <w:jc w:val="center"/>
        <w:rPr>
          <w:rFonts w:ascii="Times New Roman" w:eastAsia="Titillium" w:hAnsi="Times New Roman" w:cs="Times New Roman"/>
          <w:b/>
          <w:sz w:val="18"/>
          <w:szCs w:val="18"/>
          <w:u w:val="single"/>
        </w:rPr>
      </w:pPr>
      <w:r w:rsidRPr="004F50FA">
        <w:rPr>
          <w:rFonts w:ascii="Times New Roman" w:eastAsia="Titillium" w:hAnsi="Times New Roman" w:cs="Times New Roman"/>
          <w:b/>
          <w:sz w:val="18"/>
          <w:szCs w:val="18"/>
          <w:u w:val="single"/>
        </w:rPr>
        <w:t>TRATTAMENTO DEI DATI PERSONALI</w:t>
      </w:r>
    </w:p>
    <w:p w14:paraId="7B76966B" w14:textId="77777777" w:rsidR="000F14DA" w:rsidRPr="004F50FA" w:rsidRDefault="000F14DA" w:rsidP="004F50FA">
      <w:pPr>
        <w:pStyle w:val="Standard"/>
        <w:spacing w:after="102"/>
        <w:rPr>
          <w:rFonts w:ascii="Times New Roman" w:eastAsia="Titillium" w:hAnsi="Times New Roman" w:cs="Times New Roman"/>
          <w:sz w:val="18"/>
          <w:szCs w:val="18"/>
        </w:rPr>
      </w:pPr>
      <w:r w:rsidRPr="004F50FA">
        <w:rPr>
          <w:rFonts w:ascii="Times New Roman" w:eastAsia="Titillium" w:hAnsi="Times New Roman" w:cs="Times New Roman"/>
          <w:sz w:val="18"/>
          <w:szCs w:val="18"/>
        </w:rPr>
        <w:t>Con la firma del presente documento il sottoscritto dichiara di aver letto l’informativa sul trattamento dei dati personali resa ai sensi dell’art. 13 del Regolamento UE n. 2016/679, contenuta nel Capitolato d’oneri, e di essere stato informato circa i diritti di cui agli artt. 15 e segg. del Regolamento UE n. 2016/679.</w:t>
      </w:r>
    </w:p>
    <w:p w14:paraId="7D299CB5" w14:textId="4DC59372" w:rsidR="004F50FA" w:rsidRPr="00513ACF" w:rsidRDefault="000F14DA" w:rsidP="004F50FA">
      <w:pPr>
        <w:pStyle w:val="Standard"/>
        <w:spacing w:after="102"/>
        <w:rPr>
          <w:rFonts w:ascii="Times New Roman" w:eastAsia="Titillium" w:hAnsi="Times New Roman" w:cs="Times New Roman"/>
          <w:sz w:val="18"/>
          <w:szCs w:val="18"/>
        </w:rPr>
      </w:pPr>
      <w:r w:rsidRPr="004F50FA">
        <w:rPr>
          <w:rFonts w:ascii="Times New Roman" w:eastAsia="Titillium" w:hAnsi="Times New Roman" w:cs="Times New Roman"/>
          <w:sz w:val="18"/>
          <w:szCs w:val="18"/>
        </w:rPr>
        <w:t xml:space="preserve">Si impegna, inoltre, ad adempiere agli obblighi di informativa nei confronti delle persone fisiche (Interessati) di cui sono forniti dati personali nell’ambito della procedura di affidamento, per consentire il trattamento dei loro Dati personali da parte </w:t>
      </w:r>
      <w:r w:rsidR="004F50FA">
        <w:rPr>
          <w:rFonts w:ascii="Times New Roman" w:eastAsia="Titillium" w:hAnsi="Times New Roman" w:cs="Times New Roman"/>
          <w:sz w:val="18"/>
          <w:szCs w:val="18"/>
        </w:rPr>
        <w:t>del Ministero degli Affari Esteri e della Cooperazione Internazionale.</w:t>
      </w:r>
    </w:p>
    <w:p w14:paraId="406DCCC8" w14:textId="77777777" w:rsidR="004F50FA" w:rsidRDefault="004F50FA" w:rsidP="004F50FA">
      <w:pPr>
        <w:pStyle w:val="Standard"/>
        <w:spacing w:after="102"/>
        <w:rPr>
          <w:rFonts w:ascii="Times New Roman" w:eastAsia="Titillium" w:hAnsi="Times New Roman" w:cs="Times New Roman"/>
          <w:sz w:val="18"/>
          <w:szCs w:val="18"/>
        </w:rPr>
      </w:pPr>
    </w:p>
    <w:p w14:paraId="4F55E667" w14:textId="7FBC5A36" w:rsidR="004F50FA" w:rsidRDefault="004F50FA" w:rsidP="004F50FA">
      <w:pPr>
        <w:pStyle w:val="Standard"/>
        <w:spacing w:after="102"/>
        <w:rPr>
          <w:rFonts w:ascii="Times New Roman" w:eastAsia="Titillium" w:hAnsi="Times New Roman" w:cs="Times New Roman"/>
          <w:sz w:val="18"/>
          <w:szCs w:val="18"/>
        </w:rPr>
      </w:pPr>
    </w:p>
    <w:p w14:paraId="77DDBD87" w14:textId="77777777" w:rsidR="004F50FA" w:rsidRPr="00D87B33" w:rsidRDefault="004F50FA" w:rsidP="004F50FA">
      <w:pPr>
        <w:pStyle w:val="Standard"/>
        <w:spacing w:after="102"/>
        <w:rPr>
          <w:rFonts w:ascii="Times New Roman" w:eastAsia="Titillium" w:hAnsi="Times New Roman" w:cs="Times New Roman"/>
          <w:sz w:val="18"/>
          <w:szCs w:val="18"/>
        </w:rPr>
      </w:pPr>
    </w:p>
    <w:p w14:paraId="2D74DDC7" w14:textId="77777777" w:rsidR="004F50FA" w:rsidRDefault="004F50FA" w:rsidP="004F50FA">
      <w:pPr>
        <w:pStyle w:val="Standard"/>
        <w:spacing w:after="102"/>
        <w:rPr>
          <w:rFonts w:ascii="Times New Roman" w:eastAsia="Titillium" w:hAnsi="Times New Roman" w:cs="Times New Roman"/>
          <w:sz w:val="18"/>
          <w:szCs w:val="18"/>
        </w:rPr>
      </w:pPr>
      <w:r>
        <w:rPr>
          <w:rFonts w:ascii="Times New Roman" w:eastAsia="Titillium" w:hAnsi="Times New Roman" w:cs="Times New Roman"/>
          <w:sz w:val="18"/>
          <w:szCs w:val="18"/>
        </w:rPr>
        <w:t>______, li _____________________</w:t>
      </w:r>
    </w:p>
    <w:p w14:paraId="776CE565" w14:textId="77777777" w:rsidR="004F50FA" w:rsidRDefault="004F50FA" w:rsidP="004F50FA">
      <w:pPr>
        <w:pStyle w:val="Standard"/>
        <w:spacing w:after="102"/>
        <w:rPr>
          <w:rFonts w:ascii="Times New Roman" w:eastAsia="Titillium" w:hAnsi="Times New Roman" w:cs="Times New Roman"/>
          <w:sz w:val="18"/>
          <w:szCs w:val="18"/>
        </w:rPr>
      </w:pPr>
    </w:p>
    <w:p w14:paraId="27A9462F" w14:textId="77777777" w:rsidR="004F50FA" w:rsidRDefault="004F50FA" w:rsidP="004F50FA">
      <w:pPr>
        <w:pStyle w:val="Standard"/>
        <w:spacing w:after="102"/>
        <w:rPr>
          <w:rFonts w:ascii="Times New Roman" w:eastAsia="Titillium" w:hAnsi="Times New Roman" w:cs="Times New Roman"/>
          <w:sz w:val="18"/>
          <w:szCs w:val="18"/>
        </w:rPr>
      </w:pPr>
    </w:p>
    <w:p w14:paraId="23F64188" w14:textId="77777777" w:rsidR="004F50FA" w:rsidRPr="00D87B33" w:rsidRDefault="004F50FA" w:rsidP="004F50FA">
      <w:pPr>
        <w:pStyle w:val="Standard"/>
        <w:spacing w:after="102"/>
        <w:rPr>
          <w:rFonts w:ascii="Times New Roman" w:eastAsia="Titillium" w:hAnsi="Times New Roman" w:cs="Times New Roman"/>
          <w:sz w:val="18"/>
          <w:szCs w:val="18"/>
        </w:rPr>
      </w:pPr>
    </w:p>
    <w:p w14:paraId="393CCAAF" w14:textId="77777777" w:rsidR="004F50FA" w:rsidRDefault="004F50FA" w:rsidP="004F50FA">
      <w:pPr>
        <w:pStyle w:val="Standard"/>
        <w:spacing w:after="102"/>
        <w:jc w:val="right"/>
        <w:rPr>
          <w:rFonts w:ascii="Times New Roman" w:eastAsia="Titillium" w:hAnsi="Times New Roman" w:cs="Times New Roman"/>
          <w:sz w:val="18"/>
          <w:szCs w:val="18"/>
        </w:rPr>
      </w:pPr>
      <w:r w:rsidRPr="00D87B33">
        <w:rPr>
          <w:rFonts w:ascii="Times New Roman" w:eastAsia="Titillium" w:hAnsi="Times New Roman" w:cs="Times New Roman"/>
          <w:sz w:val="18"/>
          <w:szCs w:val="18"/>
        </w:rPr>
        <w:t>Firma</w:t>
      </w:r>
    </w:p>
    <w:p w14:paraId="6C3871F7" w14:textId="77777777" w:rsidR="004F50FA" w:rsidRPr="00D87B33" w:rsidRDefault="004F50FA" w:rsidP="004F50FA">
      <w:pPr>
        <w:pStyle w:val="Standard"/>
        <w:spacing w:after="102"/>
        <w:jc w:val="right"/>
        <w:rPr>
          <w:rFonts w:ascii="Times New Roman" w:eastAsia="Titillium" w:hAnsi="Times New Roman" w:cs="Times New Roman"/>
          <w:sz w:val="18"/>
          <w:szCs w:val="18"/>
        </w:rPr>
      </w:pPr>
    </w:p>
    <w:p w14:paraId="4C78FB21" w14:textId="77777777" w:rsidR="004F50FA" w:rsidRPr="00D87B33" w:rsidRDefault="004F50FA" w:rsidP="004F50FA">
      <w:pPr>
        <w:pStyle w:val="Standard"/>
        <w:spacing w:after="102"/>
        <w:jc w:val="right"/>
        <w:rPr>
          <w:rFonts w:ascii="Times New Roman" w:eastAsia="Titillium" w:hAnsi="Times New Roman" w:cs="Times New Roman"/>
          <w:sz w:val="18"/>
          <w:szCs w:val="18"/>
        </w:rPr>
      </w:pPr>
      <w:r>
        <w:rPr>
          <w:rFonts w:ascii="Times New Roman" w:eastAsia="Titillium" w:hAnsi="Times New Roman" w:cs="Times New Roman"/>
          <w:sz w:val="18"/>
          <w:szCs w:val="18"/>
        </w:rPr>
        <w:t>_____________________________</w:t>
      </w:r>
    </w:p>
    <w:p w14:paraId="5846F821" w14:textId="77777777" w:rsidR="004F50FA" w:rsidRPr="00D87B33" w:rsidRDefault="004F50FA" w:rsidP="004F50FA">
      <w:pPr>
        <w:pStyle w:val="Standard"/>
        <w:spacing w:after="102"/>
        <w:jc w:val="right"/>
        <w:rPr>
          <w:rFonts w:ascii="Times New Roman" w:eastAsia="Titillium" w:hAnsi="Times New Roman" w:cs="Times New Roman"/>
          <w:sz w:val="18"/>
          <w:szCs w:val="18"/>
        </w:rPr>
      </w:pPr>
      <w:r w:rsidRPr="00D87B33">
        <w:rPr>
          <w:rFonts w:ascii="Times New Roman" w:eastAsia="Titillium" w:hAnsi="Times New Roman" w:cs="Times New Roman"/>
          <w:sz w:val="18"/>
          <w:szCs w:val="18"/>
        </w:rPr>
        <w:t>(firmato digitalmente)</w:t>
      </w:r>
    </w:p>
    <w:p w14:paraId="35A9ED58" w14:textId="77777777" w:rsidR="004F50FA" w:rsidRPr="000F14DA" w:rsidRDefault="004F50FA" w:rsidP="004F50FA">
      <w:pPr>
        <w:pStyle w:val="Standard"/>
        <w:spacing w:after="102"/>
        <w:ind w:left="0" w:firstLine="0"/>
        <w:rPr>
          <w:rFonts w:ascii="Times New Roman" w:eastAsia="Titillium" w:hAnsi="Times New Roman" w:cs="Times New Roman"/>
          <w:b/>
          <w:sz w:val="18"/>
          <w:szCs w:val="18"/>
        </w:rPr>
      </w:pPr>
    </w:p>
    <w:p w14:paraId="53031D43" w14:textId="77777777" w:rsidR="004F50FA" w:rsidRPr="000F14DA" w:rsidRDefault="004F50FA" w:rsidP="004F50FA">
      <w:pPr>
        <w:pStyle w:val="Standard"/>
        <w:spacing w:after="102"/>
        <w:jc w:val="center"/>
        <w:rPr>
          <w:rFonts w:ascii="Times New Roman" w:eastAsia="Titillium" w:hAnsi="Times New Roman" w:cs="Times New Roman"/>
          <w:b/>
          <w:sz w:val="18"/>
          <w:szCs w:val="18"/>
        </w:rPr>
      </w:pPr>
    </w:p>
    <w:p w14:paraId="62A80F00" w14:textId="77777777" w:rsidR="004F50FA" w:rsidRPr="004F50FA" w:rsidRDefault="004F50FA" w:rsidP="004F50FA">
      <w:pPr>
        <w:pStyle w:val="Standard"/>
        <w:spacing w:after="102"/>
        <w:ind w:left="0" w:firstLine="0"/>
        <w:rPr>
          <w:rFonts w:ascii="Times New Roman" w:eastAsia="Titillium" w:hAnsi="Times New Roman" w:cs="Times New Roman"/>
          <w:sz w:val="18"/>
          <w:szCs w:val="18"/>
        </w:rPr>
      </w:pPr>
    </w:p>
    <w:sectPr w:rsidR="004F50FA" w:rsidRPr="004F50FA" w:rsidSect="000F14DA">
      <w:headerReference w:type="even" r:id="rId8"/>
      <w:headerReference w:type="default" r:id="rId9"/>
      <w:footerReference w:type="even" r:id="rId10"/>
      <w:footerReference w:type="default" r:id="rId11"/>
      <w:pgSz w:w="11906" w:h="16838"/>
      <w:pgMar w:top="1417" w:right="1134" w:bottom="1134" w:left="1134"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A6D05" w14:textId="77777777" w:rsidR="00681810" w:rsidRDefault="00E82CE2">
      <w:pPr>
        <w:spacing w:after="0" w:line="240" w:lineRule="auto"/>
      </w:pPr>
      <w:r>
        <w:separator/>
      </w:r>
    </w:p>
  </w:endnote>
  <w:endnote w:type="continuationSeparator" w:id="0">
    <w:p w14:paraId="6E3625B6" w14:textId="77777777" w:rsidR="00681810" w:rsidRDefault="00E8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roman"/>
    <w:pitch w:val="variable"/>
  </w:font>
  <w:font w:name="Noto Sans Symbols">
    <w:altName w:val="Calibri"/>
    <w:charset w:val="00"/>
    <w:family w:val="auto"/>
    <w:pitch w:val="variable"/>
  </w:font>
  <w:font w:name="Titilliu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Antiqu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49E43" w14:textId="1AC877AD" w:rsidR="00B700B9" w:rsidRPr="005C5DF5" w:rsidRDefault="00E82CE2">
    <w:pPr>
      <w:pStyle w:val="Standard"/>
      <w:spacing w:after="35" w:line="357" w:lineRule="auto"/>
      <w:ind w:left="0" w:firstLine="0"/>
      <w:rPr>
        <w:sz w:val="16"/>
      </w:rPr>
    </w:pPr>
    <w:r>
      <w:rPr>
        <w:sz w:val="16"/>
      </w:rPr>
      <w:t>Gara a procedura aperta</w:t>
    </w:r>
    <w:r w:rsidR="00CA5A72">
      <w:rPr>
        <w:sz w:val="16"/>
      </w:rPr>
      <w:t>,</w:t>
    </w:r>
    <w:r>
      <w:rPr>
        <w:sz w:val="16"/>
      </w:rPr>
      <w:t xml:space="preserve"> ai sensi del D.lgs. n. 36/2023</w:t>
    </w:r>
    <w:r w:rsidR="00CA5A72">
      <w:rPr>
        <w:sz w:val="16"/>
      </w:rPr>
      <w:t>,</w:t>
    </w:r>
    <w:r>
      <w:rPr>
        <w:sz w:val="16"/>
      </w:rPr>
      <w:t xml:space="preserve"> per l’affidamento di</w:t>
    </w:r>
    <w:r w:rsidR="005C5DF5">
      <w:rPr>
        <w:sz w:val="16"/>
      </w:rPr>
      <w:t xml:space="preserve"> un contratto pubblico di</w:t>
    </w:r>
    <w:r>
      <w:rPr>
        <w:sz w:val="16"/>
      </w:rPr>
      <w:t xml:space="preserve"> servizi per i </w:t>
    </w:r>
    <w:r w:rsidRPr="005C5DF5">
      <w:rPr>
        <w:sz w:val="16"/>
      </w:rPr>
      <w:t xml:space="preserve">servizi di informazione ai media, ideazione, produzione e sviluppo di contenuti editoriali </w:t>
    </w:r>
    <w:r w:rsidR="005C5DF5">
      <w:rPr>
        <w:sz w:val="16"/>
      </w:rPr>
      <w:t xml:space="preserve">e multimediali </w:t>
    </w:r>
    <w:r w:rsidRPr="005C5DF5">
      <w:rPr>
        <w:sz w:val="16"/>
      </w:rPr>
      <w:t xml:space="preserve">sulle tematiche del </w:t>
    </w:r>
    <w:r w:rsidR="005C5DF5">
      <w:rPr>
        <w:sz w:val="16"/>
      </w:rPr>
      <w:t>T</w:t>
    </w:r>
    <w:r w:rsidRPr="005C5DF5">
      <w:rPr>
        <w:sz w:val="16"/>
      </w:rPr>
      <w:t>urismo delle radici italiane</w:t>
    </w:r>
    <w:r w:rsidR="005C5DF5">
      <w:rPr>
        <w:sz w:val="16"/>
      </w:rPr>
      <w:t xml:space="preserve"> </w:t>
    </w:r>
    <w:r w:rsidR="005C5DF5" w:rsidRPr="005C5DF5">
      <w:rPr>
        <w:sz w:val="16"/>
      </w:rPr>
      <w:t>2023-25</w:t>
    </w:r>
  </w:p>
  <w:p w14:paraId="1FB84F20" w14:textId="0E30D466" w:rsidR="00B700B9" w:rsidRDefault="00526F47">
    <w:pPr>
      <w:pStyle w:val="Standard"/>
      <w:tabs>
        <w:tab w:val="center" w:pos="8968"/>
      </w:tabs>
      <w:spacing w:after="0" w:line="259" w:lineRule="auto"/>
      <w:ind w:left="0" w:firstLine="0"/>
      <w:jc w:val="left"/>
    </w:pPr>
    <w:r>
      <w:rPr>
        <w:sz w:val="16"/>
      </w:rPr>
      <w:t>Allegato 6</w:t>
    </w:r>
    <w:r w:rsidR="00E82CE2">
      <w:rPr>
        <w:sz w:val="16"/>
      </w:rPr>
      <w:t xml:space="preserve"> – </w:t>
    </w:r>
    <w:r w:rsidR="005C5DF5">
      <w:rPr>
        <w:sz w:val="16"/>
      </w:rPr>
      <w:t>Dichiarazione a corredo dell’offerta economica</w:t>
    </w:r>
    <w:r w:rsidR="00E82CE2">
      <w:rPr>
        <w:sz w:val="16"/>
      </w:rPr>
      <w:tab/>
    </w:r>
    <w:r w:rsidR="00E82CE2">
      <w:fldChar w:fldCharType="begin"/>
    </w:r>
    <w:r w:rsidR="00E82CE2">
      <w:instrText xml:space="preserve"> PAGE </w:instrText>
    </w:r>
    <w:r w:rsidR="00E82CE2">
      <w:fldChar w:fldCharType="separate"/>
    </w:r>
    <w:r w:rsidR="000F14DA">
      <w:rPr>
        <w:noProof/>
      </w:rPr>
      <w:t>6</w:t>
    </w:r>
    <w:r w:rsidR="00E82CE2">
      <w:fldChar w:fldCharType="end"/>
    </w:r>
    <w:r w:rsidR="00E82CE2">
      <w:rPr>
        <w:sz w:val="16"/>
      </w:rPr>
      <w:t xml:space="preserve"> di </w:t>
    </w:r>
    <w:fldSimple w:instr=" NUMPAGES ">
      <w:r w:rsidR="000F14DA">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5E90" w14:textId="2C3CED68" w:rsidR="005C5DF5" w:rsidRPr="005C5DF5" w:rsidRDefault="005C5DF5" w:rsidP="005C5DF5">
    <w:pPr>
      <w:pStyle w:val="Standard"/>
      <w:spacing w:after="35" w:line="357" w:lineRule="auto"/>
      <w:ind w:left="0" w:firstLine="0"/>
      <w:rPr>
        <w:sz w:val="16"/>
      </w:rPr>
    </w:pPr>
    <w:r>
      <w:rPr>
        <w:sz w:val="16"/>
      </w:rPr>
      <w:t xml:space="preserve">Gara a procedura aperta ai sensi del D.lgs. n. 36/2023 </w:t>
    </w:r>
    <w:r w:rsidR="00787B33" w:rsidRPr="00787B33">
      <w:rPr>
        <w:sz w:val="16"/>
      </w:rPr>
      <w:t>per l’affidamento di un contratto pubblico di servizi di ideazione e produzione della campagna pubblicitaria, pianificazione, acquisto e controllo degli spazi media, per l’attuazione del Progetto “Il Turismo delle Radici”.</w:t>
    </w:r>
  </w:p>
  <w:p w14:paraId="78C40DC6" w14:textId="0FE12141" w:rsidR="00B700B9" w:rsidRDefault="00526F47" w:rsidP="005C5DF5">
    <w:pPr>
      <w:pStyle w:val="Standard"/>
      <w:tabs>
        <w:tab w:val="center" w:pos="8968"/>
      </w:tabs>
      <w:spacing w:after="0" w:line="259" w:lineRule="auto"/>
      <w:ind w:left="0" w:firstLine="0"/>
      <w:jc w:val="left"/>
    </w:pPr>
    <w:r>
      <w:rPr>
        <w:sz w:val="16"/>
      </w:rPr>
      <w:t>Allegato 6</w:t>
    </w:r>
    <w:r w:rsidR="000F14DA">
      <w:rPr>
        <w:sz w:val="16"/>
      </w:rPr>
      <w:t xml:space="preserve"> – Dichiarazioni titolare effettivo</w:t>
    </w:r>
    <w:r w:rsidR="005C5DF5">
      <w:rPr>
        <w:sz w:val="16"/>
      </w:rPr>
      <w:tab/>
    </w:r>
    <w:r w:rsidR="00E82CE2">
      <w:rPr>
        <w:sz w:val="16"/>
      </w:rPr>
      <w:tab/>
    </w:r>
    <w:r w:rsidR="00E82CE2">
      <w:fldChar w:fldCharType="begin"/>
    </w:r>
    <w:r w:rsidR="00E82CE2">
      <w:instrText xml:space="preserve"> PAGE </w:instrText>
    </w:r>
    <w:r w:rsidR="00E82CE2">
      <w:fldChar w:fldCharType="separate"/>
    </w:r>
    <w:r w:rsidR="00F76018">
      <w:rPr>
        <w:noProof/>
      </w:rPr>
      <w:t>6</w:t>
    </w:r>
    <w:r w:rsidR="00E82CE2">
      <w:fldChar w:fldCharType="end"/>
    </w:r>
    <w:r w:rsidR="00E82CE2">
      <w:rPr>
        <w:sz w:val="16"/>
      </w:rPr>
      <w:t xml:space="preserve"> di </w:t>
    </w:r>
    <w:fldSimple w:instr=" NUMPAGES ">
      <w:r w:rsidR="00F76018">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D4C04" w14:textId="77777777" w:rsidR="00681810" w:rsidRDefault="00E82CE2">
      <w:pPr>
        <w:spacing w:after="0" w:line="240" w:lineRule="auto"/>
      </w:pPr>
      <w:r>
        <w:rPr>
          <w:color w:val="000000"/>
        </w:rPr>
        <w:separator/>
      </w:r>
    </w:p>
  </w:footnote>
  <w:footnote w:type="continuationSeparator" w:id="0">
    <w:p w14:paraId="4E1E63DB" w14:textId="77777777" w:rsidR="00681810" w:rsidRDefault="00E82CE2">
      <w:pPr>
        <w:spacing w:after="0" w:line="240" w:lineRule="auto"/>
      </w:pPr>
      <w:r>
        <w:continuationSeparator/>
      </w:r>
    </w:p>
  </w:footnote>
  <w:footnote w:id="1">
    <w:p w14:paraId="5137E04B" w14:textId="77777777" w:rsidR="00047120" w:rsidRPr="00047120" w:rsidRDefault="00047120" w:rsidP="00047120">
      <w:pPr>
        <w:pStyle w:val="Standard"/>
        <w:spacing w:after="102" w:line="240" w:lineRule="auto"/>
        <w:rPr>
          <w:rFonts w:ascii="Times New Roman" w:eastAsia="Titillium" w:hAnsi="Times New Roman" w:cs="Times New Roman"/>
          <w:sz w:val="16"/>
          <w:szCs w:val="16"/>
        </w:rPr>
      </w:pPr>
      <w:r>
        <w:rPr>
          <w:rStyle w:val="Rimandonotaapidipagina"/>
        </w:rPr>
        <w:footnoteRef/>
      </w:r>
      <w:r>
        <w:t xml:space="preserve"> </w:t>
      </w:r>
      <w:r w:rsidRPr="00047120">
        <w:rPr>
          <w:rFonts w:ascii="Times New Roman" w:eastAsia="Titillium" w:hAnsi="Times New Roman" w:cs="Times New Roman"/>
          <w:sz w:val="16"/>
          <w:szCs w:val="16"/>
        </w:rPr>
        <w:t>Tre sono i criteri per individuare il “titolare effettivo” che si applicano a cascata:</w:t>
      </w:r>
    </w:p>
    <w:p w14:paraId="67A47AFB" w14:textId="3A82A841" w:rsidR="00047120" w:rsidRDefault="00047120" w:rsidP="00047120">
      <w:pPr>
        <w:pStyle w:val="Standard"/>
        <w:numPr>
          <w:ilvl w:val="0"/>
          <w:numId w:val="40"/>
        </w:numPr>
        <w:spacing w:after="102" w:line="240" w:lineRule="auto"/>
        <w:rPr>
          <w:rFonts w:ascii="Times New Roman" w:eastAsia="Titillium" w:hAnsi="Times New Roman" w:cs="Times New Roman"/>
          <w:sz w:val="16"/>
          <w:szCs w:val="16"/>
        </w:rPr>
      </w:pPr>
      <w:r w:rsidRPr="00047120">
        <w:rPr>
          <w:rFonts w:ascii="Times New Roman" w:eastAsia="Titillium" w:hAnsi="Times New Roman" w:cs="Times New Roman"/>
          <w:b/>
          <w:sz w:val="16"/>
          <w:szCs w:val="16"/>
        </w:rPr>
        <w:t>criterio dell’assetto proprietario</w:t>
      </w:r>
      <w:r w:rsidRPr="00047120">
        <w:rPr>
          <w:rFonts w:ascii="Times New Roman" w:eastAsia="Titillium" w:hAnsi="Times New Roman" w:cs="Times New Roman"/>
          <w:sz w:val="16"/>
          <w:szCs w:val="16"/>
        </w:rPr>
        <w:t>: in pratica, vengono individuati i titolari effettivi quando una o più persone detengono una partecipazione superiore al 25% del capitale societario. Se questa percentuale di partecipazione societaria è controllata da un’altra entità giuridica non fisica, è necessario risalire la catena proprietaria fino a trovare il titolare effettivo.</w:t>
      </w:r>
    </w:p>
    <w:p w14:paraId="666E3F20" w14:textId="77777777" w:rsidR="00047120" w:rsidRPr="00047120" w:rsidRDefault="00047120" w:rsidP="00047120">
      <w:pPr>
        <w:pStyle w:val="Standard"/>
        <w:numPr>
          <w:ilvl w:val="0"/>
          <w:numId w:val="40"/>
        </w:numPr>
        <w:spacing w:after="102" w:line="240" w:lineRule="auto"/>
        <w:rPr>
          <w:rFonts w:ascii="Times New Roman" w:eastAsia="Titillium" w:hAnsi="Times New Roman" w:cs="Times New Roman"/>
          <w:sz w:val="16"/>
          <w:szCs w:val="16"/>
        </w:rPr>
      </w:pPr>
      <w:r w:rsidRPr="00047120">
        <w:rPr>
          <w:rFonts w:ascii="Times New Roman" w:eastAsia="Titillium" w:hAnsi="Times New Roman" w:cs="Times New Roman"/>
          <w:b/>
          <w:sz w:val="16"/>
          <w:szCs w:val="16"/>
        </w:rPr>
        <w:t>criterio del controllo</w:t>
      </w:r>
      <w:r w:rsidRPr="00047120">
        <w:rPr>
          <w:rFonts w:ascii="Times New Roman" w:eastAsia="Titillium" w:hAnsi="Times New Roman" w:cs="Times New Roman"/>
          <w:sz w:val="16"/>
          <w:szCs w:val="16"/>
        </w:rPr>
        <w:t xml:space="preserve">: chi è la persona, o il gruppo di persone, che tramite il possesso della maggioranza dei voti o vincoli contrattuali esercita maggiore influenza all’interno degli </w:t>
      </w:r>
      <w:proofErr w:type="spellStart"/>
      <w:r w:rsidRPr="00047120">
        <w:rPr>
          <w:rFonts w:ascii="Times New Roman" w:eastAsia="Titillium" w:hAnsi="Times New Roman" w:cs="Times New Roman"/>
          <w:i/>
          <w:sz w:val="16"/>
          <w:szCs w:val="16"/>
        </w:rPr>
        <w:t>shareholders</w:t>
      </w:r>
      <w:proofErr w:type="spellEnd"/>
      <w:r w:rsidRPr="00047120">
        <w:rPr>
          <w:rFonts w:ascii="Times New Roman" w:eastAsia="Titillium" w:hAnsi="Times New Roman" w:cs="Times New Roman"/>
          <w:sz w:val="16"/>
          <w:szCs w:val="16"/>
        </w:rPr>
        <w:t>. Questo criterio è fondamentale nel caso in cui non si riuscisse a risalire al titolare effettivo con l’analisi dell’assetto proprietario.</w:t>
      </w:r>
    </w:p>
    <w:p w14:paraId="0F1CDF01" w14:textId="50F81B76" w:rsidR="00047120" w:rsidRPr="004F50FA" w:rsidRDefault="00047120" w:rsidP="004F50FA">
      <w:pPr>
        <w:pStyle w:val="Standard"/>
        <w:numPr>
          <w:ilvl w:val="0"/>
          <w:numId w:val="40"/>
        </w:numPr>
        <w:spacing w:after="102" w:line="240" w:lineRule="auto"/>
        <w:rPr>
          <w:rFonts w:ascii="Times New Roman" w:eastAsia="Titillium" w:hAnsi="Times New Roman" w:cs="Times New Roman"/>
          <w:sz w:val="16"/>
          <w:szCs w:val="16"/>
        </w:rPr>
      </w:pPr>
      <w:r w:rsidRPr="00047120">
        <w:rPr>
          <w:rFonts w:ascii="Times New Roman" w:eastAsia="Titillium" w:hAnsi="Times New Roman" w:cs="Times New Roman"/>
          <w:b/>
          <w:sz w:val="16"/>
          <w:szCs w:val="16"/>
        </w:rPr>
        <w:t>criterio residuale</w:t>
      </w:r>
      <w:r w:rsidRPr="00047120">
        <w:rPr>
          <w:rFonts w:ascii="Times New Roman" w:eastAsia="Titillium" w:hAnsi="Times New Roman" w:cs="Times New Roman"/>
          <w:sz w:val="16"/>
          <w:szCs w:val="16"/>
        </w:rPr>
        <w:t>: se non sono stati individuati i titolari effettivi con i precedenti due criteri, il titolare effettivo va individuato in colui che esercita poteri di amministra</w:t>
      </w:r>
      <w:r w:rsidR="004F50FA">
        <w:rPr>
          <w:rFonts w:ascii="Times New Roman" w:eastAsia="Titillium" w:hAnsi="Times New Roman" w:cs="Times New Roman"/>
          <w:sz w:val="16"/>
          <w:szCs w:val="16"/>
        </w:rPr>
        <w:t>zione o direzione della società.</w:t>
      </w:r>
    </w:p>
  </w:footnote>
  <w:footnote w:id="2">
    <w:p w14:paraId="65B51DAF" w14:textId="39FD7E0B" w:rsidR="005B3A61" w:rsidRPr="005B3A61" w:rsidRDefault="005B3A61" w:rsidP="005B3A61">
      <w:pPr>
        <w:pStyle w:val="Standard"/>
        <w:spacing w:after="102" w:line="240" w:lineRule="auto"/>
        <w:rPr>
          <w:rFonts w:ascii="Times New Roman" w:eastAsia="Titillium" w:hAnsi="Times New Roman" w:cs="Times New Roman"/>
          <w:b/>
          <w:i/>
          <w:sz w:val="16"/>
          <w:szCs w:val="16"/>
          <w:u w:val="single"/>
        </w:rPr>
      </w:pPr>
      <w:r>
        <w:rPr>
          <w:rStyle w:val="Rimandonotaapidipagina"/>
        </w:rPr>
        <w:footnoteRef/>
      </w:r>
      <w:r>
        <w:t xml:space="preserve"> </w:t>
      </w:r>
      <w:r w:rsidRPr="005B3A61">
        <w:rPr>
          <w:rFonts w:ascii="Times New Roman" w:eastAsia="Titillium" w:hAnsi="Times New Roman" w:cs="Times New Roman"/>
          <w:b/>
          <w:i/>
          <w:sz w:val="16"/>
          <w:szCs w:val="16"/>
          <w:u w:val="single"/>
        </w:rPr>
        <w:t>Le Linee Guida ANAC n. 494/2019 sul conflitto di interessi indicano, per la fase di “Pubblicazione del bando e fissazione termini per la ricezione delle offerte”, quale soggetto coinvol</w:t>
      </w:r>
      <w:r>
        <w:rPr>
          <w:rFonts w:ascii="Times New Roman" w:eastAsia="Titillium" w:hAnsi="Times New Roman" w:cs="Times New Roman"/>
          <w:b/>
          <w:i/>
          <w:sz w:val="16"/>
          <w:szCs w:val="16"/>
          <w:u w:val="single"/>
        </w:rPr>
        <w:t>to il RUP.</w:t>
      </w:r>
    </w:p>
    <w:p w14:paraId="7040B55D" w14:textId="77777777" w:rsidR="005B3A61" w:rsidRPr="005B3A61" w:rsidRDefault="005B3A61" w:rsidP="005B3A61">
      <w:pPr>
        <w:pStyle w:val="Standard"/>
        <w:spacing w:after="102" w:line="240" w:lineRule="auto"/>
        <w:rPr>
          <w:rFonts w:ascii="Times New Roman" w:eastAsia="Titillium" w:hAnsi="Times New Roman" w:cs="Times New Roman"/>
          <w:b/>
          <w:i/>
          <w:sz w:val="16"/>
          <w:szCs w:val="16"/>
          <w:u w:val="single"/>
        </w:rPr>
      </w:pPr>
      <w:r w:rsidRPr="005B3A61">
        <w:rPr>
          <w:rFonts w:ascii="Times New Roman" w:eastAsia="Titillium" w:hAnsi="Times New Roman" w:cs="Times New Roman"/>
          <w:b/>
          <w:i/>
          <w:sz w:val="16"/>
          <w:szCs w:val="16"/>
          <w:u w:val="single"/>
        </w:rPr>
        <w:t>Con riferimento all’operatore economico che presenta la domanda di partecipazione la dichiarazione è da intendersi riferita ai soggetti muniti dei poteri idonei ad impegnare il medesimo operatore nella gara nonché il soggetto che rende la dichiarazione.</w:t>
      </w:r>
    </w:p>
    <w:p w14:paraId="52C7842E" w14:textId="2626C233" w:rsidR="005B3A61" w:rsidRDefault="005B3A6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C1FE" w14:textId="77777777" w:rsidR="00B700B9" w:rsidRDefault="00F76018">
    <w:pPr>
      <w:pStyle w:val="Standard"/>
      <w:spacing w:after="0" w:line="259" w:lineRule="auto"/>
      <w:ind w:left="-1419" w:right="9221"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05F7" w14:textId="77777777" w:rsidR="00B700B9" w:rsidRDefault="00E82CE2">
    <w:pPr>
      <w:pStyle w:val="Standard"/>
      <w:tabs>
        <w:tab w:val="center" w:pos="5050"/>
        <w:tab w:val="right" w:pos="9869"/>
      </w:tabs>
      <w:spacing w:before="280" w:after="100" w:line="240" w:lineRule="auto"/>
    </w:pPr>
    <w:r>
      <w:rPr>
        <w:noProof/>
        <w:lang w:eastAsia="it-IT"/>
      </w:rPr>
      <w:drawing>
        <wp:inline distT="0" distB="0" distL="0" distR="0" wp14:anchorId="435CF32D" wp14:editId="5FE9EB06">
          <wp:extent cx="2109600" cy="548640"/>
          <wp:effectExtent l="0" t="0" r="4950" b="381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109600" cy="548640"/>
                  </a:xfrm>
                  <a:prstGeom prst="rect">
                    <a:avLst/>
                  </a:prstGeom>
                  <a:ln>
                    <a:noFill/>
                    <a:prstDash/>
                  </a:ln>
                </pic:spPr>
              </pic:pic>
            </a:graphicData>
          </a:graphic>
        </wp:inline>
      </w:drawing>
    </w:r>
    <w:r>
      <w:rPr>
        <w:noProof/>
        <w:lang w:eastAsia="it-IT"/>
      </w:rPr>
      <w:drawing>
        <wp:inline distT="0" distB="0" distL="0" distR="0" wp14:anchorId="2BEA31AD" wp14:editId="52809449">
          <wp:extent cx="1676519" cy="987480"/>
          <wp:effectExtent l="0" t="0" r="0" b="3120"/>
          <wp:docPr id="2"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676519" cy="987480"/>
                  </a:xfrm>
                  <a:prstGeom prst="rect">
                    <a:avLst/>
                  </a:prstGeom>
                  <a:ln>
                    <a:noFill/>
                    <a:prstDash/>
                  </a:ln>
                </pic:spPr>
              </pic:pic>
            </a:graphicData>
          </a:graphic>
        </wp:inline>
      </w:drawing>
    </w:r>
    <w:r>
      <w:t xml:space="preserve">   </w:t>
    </w:r>
    <w:r>
      <w:rPr>
        <w:noProof/>
        <w:lang w:eastAsia="it-IT"/>
      </w:rPr>
      <w:drawing>
        <wp:inline distT="0" distB="0" distL="0" distR="0" wp14:anchorId="29C59794" wp14:editId="1C54C130">
          <wp:extent cx="1945080" cy="408240"/>
          <wp:effectExtent l="0" t="0" r="0" b="0"/>
          <wp:docPr id="3" name="immagini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945080" cy="408240"/>
                  </a:xfrm>
                  <a:prstGeom prst="rect">
                    <a:avLst/>
                  </a:prstGeom>
                  <a:ln>
                    <a:noFill/>
                    <a:prstDash/>
                  </a:ln>
                </pic:spPr>
              </pic:pic>
            </a:graphicData>
          </a:graphic>
        </wp:inline>
      </w:drawing>
    </w:r>
  </w:p>
  <w:p w14:paraId="653E9ADD" w14:textId="77777777" w:rsidR="00B700B9" w:rsidRDefault="00F76018">
    <w:pPr>
      <w:pStyle w:val="Standard"/>
      <w:spacing w:after="0" w:line="259" w:lineRule="auto"/>
      <w:ind w:left="-1419" w:right="9221"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4DC"/>
    <w:multiLevelType w:val="multilevel"/>
    <w:tmpl w:val="4D54EDE6"/>
    <w:styleLink w:val="WWNum15"/>
    <w:lvl w:ilvl="0">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1">
      <w:numFmt w:val="bullet"/>
      <w:lvlText w:val="o"/>
      <w:lvlJc w:val="left"/>
      <w:pPr>
        <w:ind w:left="18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259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331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403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475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547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619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91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1" w15:restartNumberingAfterBreak="0">
    <w:nsid w:val="00CC5035"/>
    <w:multiLevelType w:val="multilevel"/>
    <w:tmpl w:val="B566B71C"/>
    <w:styleLink w:val="WWNum2"/>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
      <w:lvlJc w:val="left"/>
      <w:pPr>
        <w:ind w:left="56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363"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083"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2803"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523"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243"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4963"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5683"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2" w15:restartNumberingAfterBreak="0">
    <w:nsid w:val="03F44AC3"/>
    <w:multiLevelType w:val="multilevel"/>
    <w:tmpl w:val="E2B6F87E"/>
    <w:styleLink w:val="WWNum4"/>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3" w15:restartNumberingAfterBreak="0">
    <w:nsid w:val="04D45F01"/>
    <w:multiLevelType w:val="hybridMultilevel"/>
    <w:tmpl w:val="E118DE88"/>
    <w:lvl w:ilvl="0" w:tplc="9F96CD46">
      <w:start w:val="1"/>
      <w:numFmt w:val="decimal"/>
      <w:lvlText w:val="%1)"/>
      <w:lvlJc w:val="left"/>
      <w:pPr>
        <w:ind w:left="581" w:hanging="360"/>
      </w:pPr>
      <w:rPr>
        <w:rFonts w:ascii="Garamond" w:hAnsi="Garamond" w:hint="default"/>
        <w:sz w:val="20"/>
        <w:szCs w:val="20"/>
      </w:rPr>
    </w:lvl>
    <w:lvl w:ilvl="1" w:tplc="04100019" w:tentative="1">
      <w:start w:val="1"/>
      <w:numFmt w:val="lowerLetter"/>
      <w:lvlText w:val="%2."/>
      <w:lvlJc w:val="left"/>
      <w:pPr>
        <w:ind w:left="1301" w:hanging="360"/>
      </w:pPr>
    </w:lvl>
    <w:lvl w:ilvl="2" w:tplc="0410001B" w:tentative="1">
      <w:start w:val="1"/>
      <w:numFmt w:val="lowerRoman"/>
      <w:lvlText w:val="%3."/>
      <w:lvlJc w:val="right"/>
      <w:pPr>
        <w:ind w:left="2021" w:hanging="180"/>
      </w:pPr>
    </w:lvl>
    <w:lvl w:ilvl="3" w:tplc="0410000F" w:tentative="1">
      <w:start w:val="1"/>
      <w:numFmt w:val="decimal"/>
      <w:lvlText w:val="%4."/>
      <w:lvlJc w:val="left"/>
      <w:pPr>
        <w:ind w:left="2741" w:hanging="360"/>
      </w:pPr>
    </w:lvl>
    <w:lvl w:ilvl="4" w:tplc="04100019" w:tentative="1">
      <w:start w:val="1"/>
      <w:numFmt w:val="lowerLetter"/>
      <w:lvlText w:val="%5."/>
      <w:lvlJc w:val="left"/>
      <w:pPr>
        <w:ind w:left="3461" w:hanging="360"/>
      </w:pPr>
    </w:lvl>
    <w:lvl w:ilvl="5" w:tplc="0410001B" w:tentative="1">
      <w:start w:val="1"/>
      <w:numFmt w:val="lowerRoman"/>
      <w:lvlText w:val="%6."/>
      <w:lvlJc w:val="right"/>
      <w:pPr>
        <w:ind w:left="4181" w:hanging="180"/>
      </w:pPr>
    </w:lvl>
    <w:lvl w:ilvl="6" w:tplc="0410000F" w:tentative="1">
      <w:start w:val="1"/>
      <w:numFmt w:val="decimal"/>
      <w:lvlText w:val="%7."/>
      <w:lvlJc w:val="left"/>
      <w:pPr>
        <w:ind w:left="4901" w:hanging="360"/>
      </w:pPr>
    </w:lvl>
    <w:lvl w:ilvl="7" w:tplc="04100019" w:tentative="1">
      <w:start w:val="1"/>
      <w:numFmt w:val="lowerLetter"/>
      <w:lvlText w:val="%8."/>
      <w:lvlJc w:val="left"/>
      <w:pPr>
        <w:ind w:left="5621" w:hanging="360"/>
      </w:pPr>
    </w:lvl>
    <w:lvl w:ilvl="8" w:tplc="0410001B" w:tentative="1">
      <w:start w:val="1"/>
      <w:numFmt w:val="lowerRoman"/>
      <w:lvlText w:val="%9."/>
      <w:lvlJc w:val="right"/>
      <w:pPr>
        <w:ind w:left="6341" w:hanging="180"/>
      </w:pPr>
    </w:lvl>
  </w:abstractNum>
  <w:abstractNum w:abstractNumId="4" w15:restartNumberingAfterBreak="0">
    <w:nsid w:val="07D530DB"/>
    <w:multiLevelType w:val="multilevel"/>
    <w:tmpl w:val="DA2C68BC"/>
    <w:styleLink w:val="WWNum29"/>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18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9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627"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34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406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787"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5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227"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5" w15:restartNumberingAfterBreak="0">
    <w:nsid w:val="09BF18C3"/>
    <w:multiLevelType w:val="multilevel"/>
    <w:tmpl w:val="6DE423FA"/>
    <w:styleLink w:val="WWNum16"/>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
      <w:lvlJc w:val="left"/>
      <w:pPr>
        <w:ind w:left="852"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64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366"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08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80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526"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24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5966"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6" w15:restartNumberingAfterBreak="0">
    <w:nsid w:val="116D2C04"/>
    <w:multiLevelType w:val="multilevel"/>
    <w:tmpl w:val="C1266D90"/>
    <w:styleLink w:val="WWNum21"/>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7" w15:restartNumberingAfterBreak="0">
    <w:nsid w:val="174A216F"/>
    <w:multiLevelType w:val="multilevel"/>
    <w:tmpl w:val="A6361698"/>
    <w:styleLink w:val="WWNum27"/>
    <w:lvl w:ilvl="0">
      <w:numFmt w:val="bullet"/>
      <w:lvlText w:val="•"/>
      <w:lvlJc w:val="left"/>
      <w:pPr>
        <w:ind w:left="0"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18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9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627"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34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406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787"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5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227"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8" w15:restartNumberingAfterBreak="0">
    <w:nsid w:val="18FA777C"/>
    <w:multiLevelType w:val="multilevel"/>
    <w:tmpl w:val="4620A168"/>
    <w:styleLink w:val="WWNum23"/>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9" w15:restartNumberingAfterBreak="0">
    <w:nsid w:val="1D340682"/>
    <w:multiLevelType w:val="multilevel"/>
    <w:tmpl w:val="935238A8"/>
    <w:styleLink w:val="WWNum28"/>
    <w:lvl w:ilvl="0">
      <w:numFmt w:val="bullet"/>
      <w:lvlText w:val="•"/>
      <w:lvlJc w:val="left"/>
      <w:pPr>
        <w:ind w:left="0"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18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9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627"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34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406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787"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5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227"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10" w15:restartNumberingAfterBreak="0">
    <w:nsid w:val="1E13714E"/>
    <w:multiLevelType w:val="multilevel"/>
    <w:tmpl w:val="11C8699C"/>
    <w:styleLink w:val="WWNum3"/>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11" w15:restartNumberingAfterBreak="0">
    <w:nsid w:val="206C00C6"/>
    <w:multiLevelType w:val="multilevel"/>
    <w:tmpl w:val="D7C2A870"/>
    <w:styleLink w:val="WWNum12"/>
    <w:lvl w:ilvl="0">
      <w:numFmt w:val="bullet"/>
      <w:lvlText w:val="•"/>
      <w:lvlJc w:val="left"/>
      <w:pPr>
        <w:ind w:left="283" w:hanging="360"/>
      </w:pPr>
      <w:rPr>
        <w:rFonts w:eastAsia="Arial" w:cs="Arial"/>
        <w:b w:val="0"/>
        <w:i w:val="0"/>
        <w:strike w:val="0"/>
        <w:dstrike w:val="0"/>
        <w:color w:val="000000"/>
        <w:position w:val="0"/>
        <w:sz w:val="20"/>
        <w:szCs w:val="20"/>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20"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680"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12" w15:restartNumberingAfterBreak="0">
    <w:nsid w:val="290614E5"/>
    <w:multiLevelType w:val="multilevel"/>
    <w:tmpl w:val="451A6A38"/>
    <w:styleLink w:val="WWNum41"/>
    <w:lvl w:ilvl="0">
      <w:numFmt w:val="bullet"/>
      <w:lvlText w:val=""/>
      <w:lvlJc w:val="left"/>
      <w:pPr>
        <w:ind w:left="720" w:hanging="360"/>
      </w:pPr>
      <w:rPr>
        <w:rFonts w:ascii="Symbol" w:hAnsi="Symbol"/>
      </w:rPr>
    </w:lvl>
    <w:lvl w:ilvl="1">
      <w:numFmt w:val="bullet"/>
      <w:lvlText w:val="-"/>
      <w:lvlJc w:val="left"/>
      <w:pPr>
        <w:ind w:left="1440" w:hanging="360"/>
      </w:pPr>
      <w:rPr>
        <w:rFonts w:ascii="Titilium" w:eastAsia="Titilium" w:hAnsi="Titilium" w:cs="Titilium"/>
        <w:color w:val="000000"/>
        <w:sz w:val="18"/>
        <w:szCs w:val="18"/>
      </w:rPr>
    </w:lvl>
    <w:lvl w:ilvl="2">
      <w:start w:val="1"/>
      <w:numFmt w:val="lowerLetter"/>
      <w:lvlText w:val="%3)"/>
      <w:lvlJc w:val="left"/>
      <w:pPr>
        <w:ind w:left="1069" w:hanging="360"/>
      </w:pPr>
      <w:rPr>
        <w:i w:val="0"/>
        <w:color w:val="000000"/>
        <w:sz w:val="18"/>
        <w:szCs w:val="18"/>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ABE7852"/>
    <w:multiLevelType w:val="hybridMultilevel"/>
    <w:tmpl w:val="59F6B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354F29"/>
    <w:multiLevelType w:val="hybridMultilevel"/>
    <w:tmpl w:val="E8E64794"/>
    <w:lvl w:ilvl="0" w:tplc="7D2EAF1E">
      <w:start w:val="1"/>
      <w:numFmt w:val="decimal"/>
      <w:lvlText w:val="%1."/>
      <w:lvlJc w:val="left"/>
      <w:pPr>
        <w:ind w:left="581" w:hanging="360"/>
      </w:pPr>
      <w:rPr>
        <w:rFonts w:hint="default"/>
        <w:sz w:val="14"/>
        <w:szCs w:val="14"/>
      </w:rPr>
    </w:lvl>
    <w:lvl w:ilvl="1" w:tplc="04100019" w:tentative="1">
      <w:start w:val="1"/>
      <w:numFmt w:val="lowerLetter"/>
      <w:lvlText w:val="%2."/>
      <w:lvlJc w:val="left"/>
      <w:pPr>
        <w:ind w:left="1301" w:hanging="360"/>
      </w:pPr>
    </w:lvl>
    <w:lvl w:ilvl="2" w:tplc="0410001B" w:tentative="1">
      <w:start w:val="1"/>
      <w:numFmt w:val="lowerRoman"/>
      <w:lvlText w:val="%3."/>
      <w:lvlJc w:val="right"/>
      <w:pPr>
        <w:ind w:left="2021" w:hanging="180"/>
      </w:pPr>
    </w:lvl>
    <w:lvl w:ilvl="3" w:tplc="0410000F" w:tentative="1">
      <w:start w:val="1"/>
      <w:numFmt w:val="decimal"/>
      <w:lvlText w:val="%4."/>
      <w:lvlJc w:val="left"/>
      <w:pPr>
        <w:ind w:left="2741" w:hanging="360"/>
      </w:pPr>
    </w:lvl>
    <w:lvl w:ilvl="4" w:tplc="04100019" w:tentative="1">
      <w:start w:val="1"/>
      <w:numFmt w:val="lowerLetter"/>
      <w:lvlText w:val="%5."/>
      <w:lvlJc w:val="left"/>
      <w:pPr>
        <w:ind w:left="3461" w:hanging="360"/>
      </w:pPr>
    </w:lvl>
    <w:lvl w:ilvl="5" w:tplc="0410001B" w:tentative="1">
      <w:start w:val="1"/>
      <w:numFmt w:val="lowerRoman"/>
      <w:lvlText w:val="%6."/>
      <w:lvlJc w:val="right"/>
      <w:pPr>
        <w:ind w:left="4181" w:hanging="180"/>
      </w:pPr>
    </w:lvl>
    <w:lvl w:ilvl="6" w:tplc="0410000F" w:tentative="1">
      <w:start w:val="1"/>
      <w:numFmt w:val="decimal"/>
      <w:lvlText w:val="%7."/>
      <w:lvlJc w:val="left"/>
      <w:pPr>
        <w:ind w:left="4901" w:hanging="360"/>
      </w:pPr>
    </w:lvl>
    <w:lvl w:ilvl="7" w:tplc="04100019" w:tentative="1">
      <w:start w:val="1"/>
      <w:numFmt w:val="lowerLetter"/>
      <w:lvlText w:val="%8."/>
      <w:lvlJc w:val="left"/>
      <w:pPr>
        <w:ind w:left="5621" w:hanging="360"/>
      </w:pPr>
    </w:lvl>
    <w:lvl w:ilvl="8" w:tplc="0410001B" w:tentative="1">
      <w:start w:val="1"/>
      <w:numFmt w:val="lowerRoman"/>
      <w:lvlText w:val="%9."/>
      <w:lvlJc w:val="right"/>
      <w:pPr>
        <w:ind w:left="6341" w:hanging="180"/>
      </w:pPr>
    </w:lvl>
  </w:abstractNum>
  <w:abstractNum w:abstractNumId="15" w15:restartNumberingAfterBreak="0">
    <w:nsid w:val="2B7A20D5"/>
    <w:multiLevelType w:val="hybridMultilevel"/>
    <w:tmpl w:val="D95E8A62"/>
    <w:lvl w:ilvl="0" w:tplc="CD6A0952">
      <w:numFmt w:val="bullet"/>
      <w:lvlText w:val="-"/>
      <w:lvlJc w:val="left"/>
      <w:pPr>
        <w:ind w:left="941" w:hanging="360"/>
      </w:pPr>
      <w:rPr>
        <w:rFonts w:ascii="Times New Roman" w:eastAsia="Times New Roman" w:hAnsi="Times New Roman" w:cs="Times New Roman" w:hint="default"/>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16" w15:restartNumberingAfterBreak="0">
    <w:nsid w:val="2F353B81"/>
    <w:multiLevelType w:val="multilevel"/>
    <w:tmpl w:val="E378333C"/>
    <w:styleLink w:val="WWNum7"/>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9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31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403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75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4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9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17" w15:restartNumberingAfterBreak="0">
    <w:nsid w:val="32342C87"/>
    <w:multiLevelType w:val="multilevel"/>
    <w:tmpl w:val="FE0E126C"/>
    <w:styleLink w:val="WWNum20"/>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18" w15:restartNumberingAfterBreak="0">
    <w:nsid w:val="3A840865"/>
    <w:multiLevelType w:val="multilevel"/>
    <w:tmpl w:val="82C2B4B8"/>
    <w:styleLink w:val="WWNum13"/>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19" w15:restartNumberingAfterBreak="0">
    <w:nsid w:val="3FEF0755"/>
    <w:multiLevelType w:val="multilevel"/>
    <w:tmpl w:val="ED2A23EE"/>
    <w:styleLink w:val="WWNum33"/>
    <w:lvl w:ilvl="0">
      <w:numFmt w:val="bullet"/>
      <w:lvlText w:val=""/>
      <w:lvlJc w:val="left"/>
      <w:pPr>
        <w:ind w:left="915" w:hanging="360"/>
      </w:pPr>
      <w:rPr>
        <w:rFonts w:ascii="Symbol" w:hAnsi="Symbol"/>
      </w:rPr>
    </w:lvl>
    <w:lvl w:ilvl="1">
      <w:numFmt w:val="bullet"/>
      <w:lvlText w:val="o"/>
      <w:lvlJc w:val="left"/>
      <w:pPr>
        <w:ind w:left="1635" w:hanging="360"/>
      </w:pPr>
      <w:rPr>
        <w:rFonts w:ascii="Courier New" w:hAnsi="Courier New" w:cs="Courier New"/>
      </w:rPr>
    </w:lvl>
    <w:lvl w:ilvl="2">
      <w:numFmt w:val="bullet"/>
      <w:lvlText w:val=""/>
      <w:lvlJc w:val="left"/>
      <w:pPr>
        <w:ind w:left="2355" w:hanging="360"/>
      </w:pPr>
      <w:rPr>
        <w:rFonts w:ascii="Wingdings" w:hAnsi="Wingdings"/>
      </w:rPr>
    </w:lvl>
    <w:lvl w:ilvl="3">
      <w:numFmt w:val="bullet"/>
      <w:lvlText w:val=""/>
      <w:lvlJc w:val="left"/>
      <w:pPr>
        <w:ind w:left="3075" w:hanging="360"/>
      </w:pPr>
      <w:rPr>
        <w:rFonts w:ascii="Symbol" w:hAnsi="Symbol"/>
      </w:rPr>
    </w:lvl>
    <w:lvl w:ilvl="4">
      <w:numFmt w:val="bullet"/>
      <w:lvlText w:val="o"/>
      <w:lvlJc w:val="left"/>
      <w:pPr>
        <w:ind w:left="3795" w:hanging="360"/>
      </w:pPr>
      <w:rPr>
        <w:rFonts w:ascii="Courier New" w:hAnsi="Courier New" w:cs="Courier New"/>
      </w:rPr>
    </w:lvl>
    <w:lvl w:ilvl="5">
      <w:numFmt w:val="bullet"/>
      <w:lvlText w:val=""/>
      <w:lvlJc w:val="left"/>
      <w:pPr>
        <w:ind w:left="4515" w:hanging="360"/>
      </w:pPr>
      <w:rPr>
        <w:rFonts w:ascii="Wingdings" w:hAnsi="Wingdings"/>
      </w:rPr>
    </w:lvl>
    <w:lvl w:ilvl="6">
      <w:numFmt w:val="bullet"/>
      <w:lvlText w:val=""/>
      <w:lvlJc w:val="left"/>
      <w:pPr>
        <w:ind w:left="5235" w:hanging="360"/>
      </w:pPr>
      <w:rPr>
        <w:rFonts w:ascii="Symbol" w:hAnsi="Symbol"/>
      </w:rPr>
    </w:lvl>
    <w:lvl w:ilvl="7">
      <w:numFmt w:val="bullet"/>
      <w:lvlText w:val="o"/>
      <w:lvlJc w:val="left"/>
      <w:pPr>
        <w:ind w:left="5955" w:hanging="360"/>
      </w:pPr>
      <w:rPr>
        <w:rFonts w:ascii="Courier New" w:hAnsi="Courier New" w:cs="Courier New"/>
      </w:rPr>
    </w:lvl>
    <w:lvl w:ilvl="8">
      <w:numFmt w:val="bullet"/>
      <w:lvlText w:val=""/>
      <w:lvlJc w:val="left"/>
      <w:pPr>
        <w:ind w:left="6675" w:hanging="360"/>
      </w:pPr>
      <w:rPr>
        <w:rFonts w:ascii="Wingdings" w:hAnsi="Wingdings"/>
      </w:rPr>
    </w:lvl>
  </w:abstractNum>
  <w:abstractNum w:abstractNumId="20" w15:restartNumberingAfterBreak="0">
    <w:nsid w:val="42963BBE"/>
    <w:multiLevelType w:val="multilevel"/>
    <w:tmpl w:val="65889B5E"/>
    <w:styleLink w:val="WWNum24"/>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21" w15:restartNumberingAfterBreak="0">
    <w:nsid w:val="458C3E21"/>
    <w:multiLevelType w:val="multilevel"/>
    <w:tmpl w:val="6CF801FE"/>
    <w:styleLink w:val="WWNum30"/>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18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9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627"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34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406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787"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5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227"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22" w15:restartNumberingAfterBreak="0">
    <w:nsid w:val="49074A55"/>
    <w:multiLevelType w:val="multilevel"/>
    <w:tmpl w:val="E296506E"/>
    <w:styleLink w:val="WWNum14"/>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23" w15:restartNumberingAfterBreak="0">
    <w:nsid w:val="4AB00F4B"/>
    <w:multiLevelType w:val="multilevel"/>
    <w:tmpl w:val="D1346506"/>
    <w:styleLink w:val="WWNum26"/>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18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9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627"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34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406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787"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5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227"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24" w15:restartNumberingAfterBreak="0">
    <w:nsid w:val="4DF56EE6"/>
    <w:multiLevelType w:val="multilevel"/>
    <w:tmpl w:val="7E249EE2"/>
    <w:styleLink w:val="WWNum9"/>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25" w15:restartNumberingAfterBreak="0">
    <w:nsid w:val="4F924E5A"/>
    <w:multiLevelType w:val="multilevel"/>
    <w:tmpl w:val="2E723006"/>
    <w:styleLink w:val="WWNum5"/>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9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31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403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75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4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9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26" w15:restartNumberingAfterBreak="0">
    <w:nsid w:val="4FEE3464"/>
    <w:multiLevelType w:val="multilevel"/>
    <w:tmpl w:val="462216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536466BA"/>
    <w:multiLevelType w:val="multilevel"/>
    <w:tmpl w:val="8C5644FC"/>
    <w:styleLink w:val="WWNum17"/>
    <w:lvl w:ilvl="0">
      <w:numFmt w:val="bullet"/>
      <w:lvlText w:val="•"/>
      <w:lvlJc w:val="left"/>
      <w:pPr>
        <w:ind w:left="360" w:hanging="360"/>
      </w:pPr>
      <w:rPr>
        <w:rFonts w:eastAsia="Arial" w:cs="Arial"/>
        <w:b w:val="0"/>
        <w:i w:val="0"/>
        <w:strike w:val="0"/>
        <w:dstrike w:val="0"/>
        <w:color w:val="000000"/>
        <w:position w:val="0"/>
        <w:sz w:val="20"/>
        <w:szCs w:val="20"/>
        <w:u w:val="none"/>
        <w:vertAlign w:val="baseline"/>
      </w:rPr>
    </w:lvl>
    <w:lvl w:ilvl="1">
      <w:numFmt w:val="bullet"/>
      <w:lvlText w:val="o"/>
      <w:lvlJc w:val="left"/>
      <w:pPr>
        <w:ind w:left="76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187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259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31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03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475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547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28" w15:restartNumberingAfterBreak="0">
    <w:nsid w:val="56541459"/>
    <w:multiLevelType w:val="hybridMultilevel"/>
    <w:tmpl w:val="74AA2F7A"/>
    <w:lvl w:ilvl="0" w:tplc="FCB8A572">
      <w:start w:val="1"/>
      <w:numFmt w:val="decimal"/>
      <w:lvlText w:val="%1)"/>
      <w:lvlJc w:val="left"/>
      <w:pPr>
        <w:ind w:left="581" w:hanging="360"/>
      </w:pPr>
      <w:rPr>
        <w:rFonts w:ascii="Garamond" w:eastAsia="Times New Roman" w:hAnsi="Garamond" w:cs="Garamond" w:hint="default"/>
        <w:sz w:val="20"/>
      </w:rPr>
    </w:lvl>
    <w:lvl w:ilvl="1" w:tplc="04100019" w:tentative="1">
      <w:start w:val="1"/>
      <w:numFmt w:val="lowerLetter"/>
      <w:lvlText w:val="%2."/>
      <w:lvlJc w:val="left"/>
      <w:pPr>
        <w:ind w:left="1301" w:hanging="360"/>
      </w:pPr>
    </w:lvl>
    <w:lvl w:ilvl="2" w:tplc="0410001B" w:tentative="1">
      <w:start w:val="1"/>
      <w:numFmt w:val="lowerRoman"/>
      <w:lvlText w:val="%3."/>
      <w:lvlJc w:val="right"/>
      <w:pPr>
        <w:ind w:left="2021" w:hanging="180"/>
      </w:pPr>
    </w:lvl>
    <w:lvl w:ilvl="3" w:tplc="0410000F" w:tentative="1">
      <w:start w:val="1"/>
      <w:numFmt w:val="decimal"/>
      <w:lvlText w:val="%4."/>
      <w:lvlJc w:val="left"/>
      <w:pPr>
        <w:ind w:left="2741" w:hanging="360"/>
      </w:pPr>
    </w:lvl>
    <w:lvl w:ilvl="4" w:tplc="04100019" w:tentative="1">
      <w:start w:val="1"/>
      <w:numFmt w:val="lowerLetter"/>
      <w:lvlText w:val="%5."/>
      <w:lvlJc w:val="left"/>
      <w:pPr>
        <w:ind w:left="3461" w:hanging="360"/>
      </w:pPr>
    </w:lvl>
    <w:lvl w:ilvl="5" w:tplc="0410001B" w:tentative="1">
      <w:start w:val="1"/>
      <w:numFmt w:val="lowerRoman"/>
      <w:lvlText w:val="%6."/>
      <w:lvlJc w:val="right"/>
      <w:pPr>
        <w:ind w:left="4181" w:hanging="180"/>
      </w:pPr>
    </w:lvl>
    <w:lvl w:ilvl="6" w:tplc="0410000F" w:tentative="1">
      <w:start w:val="1"/>
      <w:numFmt w:val="decimal"/>
      <w:lvlText w:val="%7."/>
      <w:lvlJc w:val="left"/>
      <w:pPr>
        <w:ind w:left="4901" w:hanging="360"/>
      </w:pPr>
    </w:lvl>
    <w:lvl w:ilvl="7" w:tplc="04100019" w:tentative="1">
      <w:start w:val="1"/>
      <w:numFmt w:val="lowerLetter"/>
      <w:lvlText w:val="%8."/>
      <w:lvlJc w:val="left"/>
      <w:pPr>
        <w:ind w:left="5621" w:hanging="360"/>
      </w:pPr>
    </w:lvl>
    <w:lvl w:ilvl="8" w:tplc="0410001B" w:tentative="1">
      <w:start w:val="1"/>
      <w:numFmt w:val="lowerRoman"/>
      <w:lvlText w:val="%9."/>
      <w:lvlJc w:val="right"/>
      <w:pPr>
        <w:ind w:left="6341" w:hanging="180"/>
      </w:pPr>
    </w:lvl>
  </w:abstractNum>
  <w:abstractNum w:abstractNumId="29" w15:restartNumberingAfterBreak="0">
    <w:nsid w:val="5C213379"/>
    <w:multiLevelType w:val="multilevel"/>
    <w:tmpl w:val="C01A5CFA"/>
    <w:styleLink w:val="WWNum6"/>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9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31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403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75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4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9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30" w15:restartNumberingAfterBreak="0">
    <w:nsid w:val="60B264D7"/>
    <w:multiLevelType w:val="multilevel"/>
    <w:tmpl w:val="A1D4ED6C"/>
    <w:styleLink w:val="WWNum3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1" w15:restartNumberingAfterBreak="0">
    <w:nsid w:val="67CB2FFB"/>
    <w:multiLevelType w:val="multilevel"/>
    <w:tmpl w:val="CAF0D740"/>
    <w:styleLink w:val="WWNum22"/>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32" w15:restartNumberingAfterBreak="0">
    <w:nsid w:val="6807351B"/>
    <w:multiLevelType w:val="multilevel"/>
    <w:tmpl w:val="0880561A"/>
    <w:styleLink w:val="WWNum8"/>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33" w15:restartNumberingAfterBreak="0">
    <w:nsid w:val="6A11699E"/>
    <w:multiLevelType w:val="multilevel"/>
    <w:tmpl w:val="46F8FE22"/>
    <w:styleLink w:val="WWNum10"/>
    <w:lvl w:ilvl="0">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1">
      <w:numFmt w:val="bullet"/>
      <w:lvlText w:val="o"/>
      <w:lvlJc w:val="left"/>
      <w:pPr>
        <w:ind w:left="168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240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3126"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84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456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5286"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600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726"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34" w15:restartNumberingAfterBreak="0">
    <w:nsid w:val="6D8B2D3E"/>
    <w:multiLevelType w:val="multilevel"/>
    <w:tmpl w:val="BC1629F2"/>
    <w:styleLink w:val="WWNum32"/>
    <w:lvl w:ilvl="0">
      <w:numFmt w:val="bullet"/>
      <w:lvlText w:val="●"/>
      <w:lvlJc w:val="left"/>
      <w:pPr>
        <w:ind w:left="720" w:hanging="360"/>
      </w:pPr>
      <w:rPr>
        <w:rFonts w:eastAsia="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eastAsia="Noto Sans Symbols" w:cs="Noto Sans Symbols"/>
      </w:rPr>
    </w:lvl>
    <w:lvl w:ilvl="3">
      <w:numFmt w:val="bullet"/>
      <w:lvlText w:val="●"/>
      <w:lvlJc w:val="left"/>
      <w:pPr>
        <w:ind w:left="2880" w:hanging="360"/>
      </w:pPr>
      <w:rPr>
        <w:rFonts w:eastAsia="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eastAsia="Noto Sans Symbols" w:cs="Noto Sans Symbols"/>
      </w:rPr>
    </w:lvl>
    <w:lvl w:ilvl="6">
      <w:numFmt w:val="bullet"/>
      <w:lvlText w:val="●"/>
      <w:lvlJc w:val="left"/>
      <w:pPr>
        <w:ind w:left="5040" w:hanging="360"/>
      </w:pPr>
      <w:rPr>
        <w:rFonts w:eastAsia="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eastAsia="Noto Sans Symbols" w:cs="Noto Sans Symbols"/>
      </w:rPr>
    </w:lvl>
  </w:abstractNum>
  <w:abstractNum w:abstractNumId="35" w15:restartNumberingAfterBreak="0">
    <w:nsid w:val="704B3ECA"/>
    <w:multiLevelType w:val="multilevel"/>
    <w:tmpl w:val="1D2A3DEC"/>
    <w:styleLink w:val="WWNum18"/>
    <w:lvl w:ilvl="0">
      <w:numFmt w:val="bullet"/>
      <w:lvlText w:val="•"/>
      <w:lvlJc w:val="left"/>
      <w:pPr>
        <w:ind w:left="360" w:hanging="360"/>
      </w:pPr>
      <w:rPr>
        <w:rFonts w:eastAsia="Arial" w:cs="Arial"/>
        <w:b w:val="0"/>
        <w:i w:val="0"/>
        <w:strike w:val="0"/>
        <w:dstrike w:val="0"/>
        <w:color w:val="000000"/>
        <w:position w:val="0"/>
        <w:sz w:val="20"/>
        <w:szCs w:val="20"/>
        <w:u w:val="none"/>
        <w:vertAlign w:val="baseline"/>
      </w:rPr>
    </w:lvl>
    <w:lvl w:ilvl="1">
      <w:numFmt w:val="bullet"/>
      <w:lvlText w:val="o"/>
      <w:lvlJc w:val="left"/>
      <w:pPr>
        <w:ind w:left="76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187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259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31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03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475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547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36" w15:restartNumberingAfterBreak="0">
    <w:nsid w:val="71145F2C"/>
    <w:multiLevelType w:val="multilevel"/>
    <w:tmpl w:val="BD564120"/>
    <w:styleLink w:val="WWNum50"/>
    <w:lvl w:ilvl="0">
      <w:start w:val="1"/>
      <w:numFmt w:val="lowerLetter"/>
      <w:lvlText w:val="%1)"/>
      <w:lvlJc w:val="left"/>
      <w:pPr>
        <w:ind w:left="720" w:hanging="360"/>
      </w:pPr>
      <w:rPr>
        <w:rFonts w:eastAsia="Titillium" w:cs="Titillium"/>
        <w:b/>
        <w:i w:val="0"/>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71F33B74"/>
    <w:multiLevelType w:val="multilevel"/>
    <w:tmpl w:val="407E90D4"/>
    <w:styleLink w:val="WWNum25"/>
    <w:lvl w:ilvl="0">
      <w:numFmt w:val="bullet"/>
      <w:lvlText w:val="•"/>
      <w:lvlJc w:val="left"/>
      <w:pPr>
        <w:ind w:left="720" w:hanging="360"/>
      </w:pPr>
      <w:rPr>
        <w:rFonts w:eastAsia="Arial" w:cs="Arial"/>
        <w:b w:val="0"/>
        <w:i w:val="0"/>
        <w:strike w:val="0"/>
        <w:dstrike w:val="0"/>
        <w:color w:val="000000"/>
        <w:position w:val="0"/>
        <w:sz w:val="20"/>
        <w:szCs w:val="20"/>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20"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680"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38" w15:restartNumberingAfterBreak="0">
    <w:nsid w:val="73816C9A"/>
    <w:multiLevelType w:val="multilevel"/>
    <w:tmpl w:val="269EF252"/>
    <w:styleLink w:val="WWNum34"/>
    <w:lvl w:ilvl="0">
      <w:numFmt w:val="bullet"/>
      <w:lvlText w:val=""/>
      <w:lvlJc w:val="left"/>
      <w:pPr>
        <w:ind w:left="72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64F1716"/>
    <w:multiLevelType w:val="multilevel"/>
    <w:tmpl w:val="A0C898E4"/>
    <w:styleLink w:val="WWNum1"/>
    <w:lvl w:ilvl="0">
      <w:start w:val="1"/>
      <w:numFmt w:val="decimal"/>
      <w:lvlText w:val="%1."/>
      <w:lvlJc w:val="left"/>
      <w:pPr>
        <w:ind w:left="442" w:hanging="360"/>
      </w:pPr>
      <w:rPr>
        <w:rFonts w:eastAsia="Calibri" w:cs="Calibri"/>
        <w:b/>
        <w:bCs/>
        <w:i w:val="0"/>
        <w:strike w:val="0"/>
        <w:dstrike w:val="0"/>
        <w:color w:val="000000"/>
        <w:position w:val="0"/>
        <w:sz w:val="20"/>
        <w:szCs w:val="20"/>
        <w:u w:val="none"/>
        <w:vertAlign w:val="baseline"/>
      </w:rPr>
    </w:lvl>
    <w:lvl w:ilvl="1">
      <w:start w:val="1"/>
      <w:numFmt w:val="decimal"/>
      <w:lvlText w:val="%1.%2"/>
      <w:lvlJc w:val="left"/>
      <w:pPr>
        <w:ind w:left="881" w:hanging="360"/>
      </w:pPr>
      <w:rPr>
        <w:rFonts w:eastAsia="Calibri" w:cs="Calibri"/>
        <w:b w:val="0"/>
        <w:i w:val="0"/>
        <w:strike w:val="0"/>
        <w:dstrike w:val="0"/>
        <w:color w:val="000000"/>
        <w:position w:val="0"/>
        <w:sz w:val="20"/>
        <w:szCs w:val="20"/>
        <w:u w:val="none"/>
        <w:vertAlign w:val="baseline"/>
      </w:rPr>
    </w:lvl>
    <w:lvl w:ilvl="2">
      <w:start w:val="1"/>
      <w:numFmt w:val="decimal"/>
      <w:lvlText w:val="%1.%2.%3"/>
      <w:lvlJc w:val="left"/>
      <w:pPr>
        <w:ind w:left="1084" w:hanging="360"/>
      </w:pPr>
      <w:rPr>
        <w:rFonts w:eastAsia="Calibri" w:cs="Calibri"/>
        <w:b w:val="0"/>
        <w:i/>
        <w:iCs/>
        <w:strike w:val="0"/>
        <w:dstrike w:val="0"/>
        <w:color w:val="000000"/>
        <w:position w:val="0"/>
        <w:sz w:val="20"/>
        <w:szCs w:val="20"/>
        <w:u w:val="none"/>
        <w:vertAlign w:val="baseline"/>
      </w:rPr>
    </w:lvl>
    <w:lvl w:ilvl="3">
      <w:start w:val="1"/>
      <w:numFmt w:val="decimal"/>
      <w:lvlText w:val="%1.%2.%3.%4"/>
      <w:lvlJc w:val="left"/>
      <w:pPr>
        <w:ind w:left="1522" w:hanging="360"/>
      </w:pPr>
      <w:rPr>
        <w:rFonts w:eastAsia="Calibri" w:cs="Calibri"/>
        <w:b w:val="0"/>
        <w:i/>
        <w:iCs/>
        <w:strike w:val="0"/>
        <w:dstrike w:val="0"/>
        <w:color w:val="000000"/>
        <w:position w:val="0"/>
        <w:sz w:val="20"/>
        <w:szCs w:val="20"/>
        <w:u w:val="none"/>
        <w:vertAlign w:val="baseline"/>
      </w:rPr>
    </w:lvl>
    <w:lvl w:ilvl="4">
      <w:start w:val="1"/>
      <w:numFmt w:val="lowerLetter"/>
      <w:lvlText w:val="%1.%2.%3.%4.%5"/>
      <w:lvlJc w:val="left"/>
      <w:pPr>
        <w:ind w:left="2242" w:hanging="360"/>
      </w:pPr>
      <w:rPr>
        <w:rFonts w:eastAsia="Calibri" w:cs="Calibri"/>
        <w:b w:val="0"/>
        <w:i/>
        <w:iCs/>
        <w:strike w:val="0"/>
        <w:dstrike w:val="0"/>
        <w:color w:val="000000"/>
        <w:position w:val="0"/>
        <w:sz w:val="20"/>
        <w:szCs w:val="20"/>
        <w:u w:val="none"/>
        <w:vertAlign w:val="baseline"/>
      </w:rPr>
    </w:lvl>
    <w:lvl w:ilvl="5">
      <w:start w:val="1"/>
      <w:numFmt w:val="lowerRoman"/>
      <w:lvlText w:val="%1.%2.%3.%4.%5.%6"/>
      <w:lvlJc w:val="left"/>
      <w:pPr>
        <w:ind w:left="2962" w:hanging="360"/>
      </w:pPr>
      <w:rPr>
        <w:rFonts w:eastAsia="Calibri" w:cs="Calibri"/>
        <w:b w:val="0"/>
        <w:i/>
        <w:iCs/>
        <w:strike w:val="0"/>
        <w:dstrike w:val="0"/>
        <w:color w:val="000000"/>
        <w:position w:val="0"/>
        <w:sz w:val="20"/>
        <w:szCs w:val="20"/>
        <w:u w:val="none"/>
        <w:vertAlign w:val="baseline"/>
      </w:rPr>
    </w:lvl>
    <w:lvl w:ilvl="6">
      <w:start w:val="1"/>
      <w:numFmt w:val="decimal"/>
      <w:lvlText w:val="%1.%2.%3.%4.%5.%6.%7"/>
      <w:lvlJc w:val="left"/>
      <w:pPr>
        <w:ind w:left="3682" w:hanging="360"/>
      </w:pPr>
      <w:rPr>
        <w:rFonts w:eastAsia="Calibri" w:cs="Calibri"/>
        <w:b w:val="0"/>
        <w:i/>
        <w:iCs/>
        <w:strike w:val="0"/>
        <w:dstrike w:val="0"/>
        <w:color w:val="000000"/>
        <w:position w:val="0"/>
        <w:sz w:val="20"/>
        <w:szCs w:val="20"/>
        <w:u w:val="none"/>
        <w:vertAlign w:val="baseline"/>
      </w:rPr>
    </w:lvl>
    <w:lvl w:ilvl="7">
      <w:start w:val="1"/>
      <w:numFmt w:val="lowerLetter"/>
      <w:lvlText w:val="%1.%2.%3.%4.%5.%6.%7.%8"/>
      <w:lvlJc w:val="left"/>
      <w:pPr>
        <w:ind w:left="4402" w:hanging="360"/>
      </w:pPr>
      <w:rPr>
        <w:rFonts w:eastAsia="Calibri" w:cs="Calibri"/>
        <w:b w:val="0"/>
        <w:i/>
        <w:iCs/>
        <w:strike w:val="0"/>
        <w:dstrike w:val="0"/>
        <w:color w:val="000000"/>
        <w:position w:val="0"/>
        <w:sz w:val="20"/>
        <w:szCs w:val="20"/>
        <w:u w:val="none"/>
        <w:vertAlign w:val="baseline"/>
      </w:rPr>
    </w:lvl>
    <w:lvl w:ilvl="8">
      <w:start w:val="1"/>
      <w:numFmt w:val="lowerRoman"/>
      <w:lvlText w:val="%1.%2.%3.%4.%5.%6.%7.%8.%9"/>
      <w:lvlJc w:val="left"/>
      <w:pPr>
        <w:ind w:left="5122" w:hanging="360"/>
      </w:pPr>
      <w:rPr>
        <w:rFonts w:eastAsia="Calibri" w:cs="Calibri"/>
        <w:b w:val="0"/>
        <w:i/>
        <w:iCs/>
        <w:strike w:val="0"/>
        <w:dstrike w:val="0"/>
        <w:color w:val="000000"/>
        <w:position w:val="0"/>
        <w:sz w:val="20"/>
        <w:szCs w:val="20"/>
        <w:u w:val="none"/>
        <w:vertAlign w:val="baseline"/>
      </w:rPr>
    </w:lvl>
  </w:abstractNum>
  <w:abstractNum w:abstractNumId="40" w15:restartNumberingAfterBreak="0">
    <w:nsid w:val="783B444D"/>
    <w:multiLevelType w:val="multilevel"/>
    <w:tmpl w:val="1C449DAC"/>
    <w:styleLink w:val="WWNum19"/>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41" w15:restartNumberingAfterBreak="0">
    <w:nsid w:val="78E0768C"/>
    <w:multiLevelType w:val="multilevel"/>
    <w:tmpl w:val="6632EA7C"/>
    <w:styleLink w:val="WWNum11"/>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42" w15:restartNumberingAfterBreak="0">
    <w:nsid w:val="7D2E19DA"/>
    <w:multiLevelType w:val="multilevel"/>
    <w:tmpl w:val="D70C8102"/>
    <w:styleLink w:val="WWNum62"/>
    <w:lvl w:ilvl="0">
      <w:numFmt w:val="bullet"/>
      <w:lvlText w:val="−"/>
      <w:lvlJc w:val="left"/>
      <w:pPr>
        <w:ind w:left="720" w:hanging="360"/>
      </w:pPr>
      <w:rPr>
        <w:rFonts w:eastAsia="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eastAsia="Noto Sans Symbols" w:cs="Noto Sans Symbols"/>
      </w:rPr>
    </w:lvl>
    <w:lvl w:ilvl="3">
      <w:numFmt w:val="bullet"/>
      <w:lvlText w:val="●"/>
      <w:lvlJc w:val="left"/>
      <w:pPr>
        <w:ind w:left="2880" w:hanging="360"/>
      </w:pPr>
      <w:rPr>
        <w:rFonts w:eastAsia="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eastAsia="Noto Sans Symbols" w:cs="Noto Sans Symbols"/>
      </w:rPr>
    </w:lvl>
    <w:lvl w:ilvl="6">
      <w:numFmt w:val="bullet"/>
      <w:lvlText w:val="●"/>
      <w:lvlJc w:val="left"/>
      <w:pPr>
        <w:ind w:left="5040" w:hanging="360"/>
      </w:pPr>
      <w:rPr>
        <w:rFonts w:eastAsia="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eastAsia="Noto Sans Symbols" w:cs="Noto Sans Symbols"/>
      </w:rPr>
    </w:lvl>
  </w:abstractNum>
  <w:num w:numId="1">
    <w:abstractNumId w:val="39"/>
  </w:num>
  <w:num w:numId="2">
    <w:abstractNumId w:val="1"/>
  </w:num>
  <w:num w:numId="3">
    <w:abstractNumId w:val="10"/>
  </w:num>
  <w:num w:numId="4">
    <w:abstractNumId w:val="2"/>
  </w:num>
  <w:num w:numId="5">
    <w:abstractNumId w:val="25"/>
  </w:num>
  <w:num w:numId="6">
    <w:abstractNumId w:val="29"/>
  </w:num>
  <w:num w:numId="7">
    <w:abstractNumId w:val="16"/>
  </w:num>
  <w:num w:numId="8">
    <w:abstractNumId w:val="32"/>
  </w:num>
  <w:num w:numId="9">
    <w:abstractNumId w:val="24"/>
  </w:num>
  <w:num w:numId="10">
    <w:abstractNumId w:val="33"/>
  </w:num>
  <w:num w:numId="11">
    <w:abstractNumId w:val="41"/>
  </w:num>
  <w:num w:numId="12">
    <w:abstractNumId w:val="11"/>
  </w:num>
  <w:num w:numId="13">
    <w:abstractNumId w:val="18"/>
  </w:num>
  <w:num w:numId="14">
    <w:abstractNumId w:val="22"/>
  </w:num>
  <w:num w:numId="15">
    <w:abstractNumId w:val="0"/>
  </w:num>
  <w:num w:numId="16">
    <w:abstractNumId w:val="5"/>
  </w:num>
  <w:num w:numId="17">
    <w:abstractNumId w:val="27"/>
  </w:num>
  <w:num w:numId="18">
    <w:abstractNumId w:val="35"/>
  </w:num>
  <w:num w:numId="19">
    <w:abstractNumId w:val="40"/>
  </w:num>
  <w:num w:numId="20">
    <w:abstractNumId w:val="17"/>
  </w:num>
  <w:num w:numId="21">
    <w:abstractNumId w:val="6"/>
  </w:num>
  <w:num w:numId="22">
    <w:abstractNumId w:val="31"/>
  </w:num>
  <w:num w:numId="23">
    <w:abstractNumId w:val="8"/>
  </w:num>
  <w:num w:numId="24">
    <w:abstractNumId w:val="20"/>
  </w:num>
  <w:num w:numId="25">
    <w:abstractNumId w:val="37"/>
  </w:num>
  <w:num w:numId="26">
    <w:abstractNumId w:val="23"/>
  </w:num>
  <w:num w:numId="27">
    <w:abstractNumId w:val="7"/>
  </w:num>
  <w:num w:numId="28">
    <w:abstractNumId w:val="9"/>
  </w:num>
  <w:num w:numId="29">
    <w:abstractNumId w:val="4"/>
  </w:num>
  <w:num w:numId="30">
    <w:abstractNumId w:val="21"/>
  </w:num>
  <w:num w:numId="31">
    <w:abstractNumId w:val="30"/>
  </w:num>
  <w:num w:numId="32">
    <w:abstractNumId w:val="34"/>
  </w:num>
  <w:num w:numId="33">
    <w:abstractNumId w:val="19"/>
  </w:num>
  <w:num w:numId="34">
    <w:abstractNumId w:val="38"/>
  </w:num>
  <w:num w:numId="35">
    <w:abstractNumId w:val="42"/>
  </w:num>
  <w:num w:numId="36">
    <w:abstractNumId w:val="26"/>
  </w:num>
  <w:num w:numId="37">
    <w:abstractNumId w:val="12"/>
  </w:num>
  <w:num w:numId="38">
    <w:abstractNumId w:val="13"/>
  </w:num>
  <w:num w:numId="39">
    <w:abstractNumId w:val="36"/>
  </w:num>
  <w:num w:numId="40">
    <w:abstractNumId w:val="14"/>
  </w:num>
  <w:num w:numId="41">
    <w:abstractNumId w:val="28"/>
  </w:num>
  <w:num w:numId="42">
    <w:abstractNumId w:val="3"/>
  </w:num>
  <w:num w:numId="43">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52"/>
    <w:rsid w:val="00047120"/>
    <w:rsid w:val="000C0536"/>
    <w:rsid w:val="000F14DA"/>
    <w:rsid w:val="001C6325"/>
    <w:rsid w:val="001D0BF6"/>
    <w:rsid w:val="001D2AB6"/>
    <w:rsid w:val="002B27C5"/>
    <w:rsid w:val="00327171"/>
    <w:rsid w:val="00383ADD"/>
    <w:rsid w:val="00387B99"/>
    <w:rsid w:val="004608A4"/>
    <w:rsid w:val="004F50FA"/>
    <w:rsid w:val="00513ACF"/>
    <w:rsid w:val="00526F47"/>
    <w:rsid w:val="005B3A61"/>
    <w:rsid w:val="005C5DF5"/>
    <w:rsid w:val="006420CD"/>
    <w:rsid w:val="00681810"/>
    <w:rsid w:val="007237B2"/>
    <w:rsid w:val="00787B33"/>
    <w:rsid w:val="008A3C07"/>
    <w:rsid w:val="0094780A"/>
    <w:rsid w:val="00B74725"/>
    <w:rsid w:val="00B956B9"/>
    <w:rsid w:val="00CA5A72"/>
    <w:rsid w:val="00CD5A7D"/>
    <w:rsid w:val="00CF4F52"/>
    <w:rsid w:val="00D76873"/>
    <w:rsid w:val="00D87B33"/>
    <w:rsid w:val="00DB72B6"/>
    <w:rsid w:val="00E3282D"/>
    <w:rsid w:val="00E82CE2"/>
    <w:rsid w:val="00E905D7"/>
    <w:rsid w:val="00EC7B8A"/>
    <w:rsid w:val="00F2000C"/>
    <w:rsid w:val="00F76018"/>
    <w:rsid w:val="00F96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BF6C57"/>
  <w15:docId w15:val="{D62985AE-D15D-4397-A987-78C9EAAC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it-IT" w:eastAsia="it-IT"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Heading"/>
    <w:next w:val="Textbody"/>
    <w:pPr>
      <w:keepLines/>
      <w:spacing w:after="359"/>
      <w:ind w:left="10"/>
      <w:outlineLvl w:val="0"/>
    </w:pPr>
    <w:rPr>
      <w:rFonts w:ascii="Calibri" w:eastAsia="Calibri" w:hAnsi="Calibri" w:cs="Calibri"/>
      <w:b/>
      <w:color w:val="000000"/>
      <w:sz w:val="24"/>
    </w:rPr>
  </w:style>
  <w:style w:type="paragraph" w:styleId="Titolo2">
    <w:name w:val="heading 2"/>
    <w:basedOn w:val="Heading"/>
    <w:next w:val="Textbody"/>
    <w:pPr>
      <w:keepLines/>
      <w:spacing w:after="219" w:line="264" w:lineRule="auto"/>
      <w:ind w:left="10"/>
      <w:outlineLvl w:val="1"/>
    </w:pPr>
    <w:rPr>
      <w:rFonts w:ascii="Calibri" w:eastAsia="Calibri" w:hAnsi="Calibri" w:cs="Calibri"/>
      <w:b/>
      <w:color w:val="000000"/>
      <w:sz w:val="20"/>
    </w:rPr>
  </w:style>
  <w:style w:type="paragraph" w:styleId="Titolo3">
    <w:name w:val="heading 3"/>
    <w:basedOn w:val="Heading"/>
    <w:next w:val="Textbody"/>
    <w:pPr>
      <w:keepLines/>
      <w:spacing w:after="219" w:line="264" w:lineRule="auto"/>
      <w:ind w:left="10"/>
      <w:outlineLvl w:val="2"/>
    </w:pPr>
    <w:rPr>
      <w:rFonts w:ascii="Calibri" w:eastAsia="Calibri" w:hAnsi="Calibri" w:cs="Calibri"/>
      <w:b/>
      <w:color w:val="000000"/>
      <w:sz w:val="20"/>
    </w:rPr>
  </w:style>
  <w:style w:type="paragraph" w:styleId="Titolo4">
    <w:name w:val="heading 4"/>
    <w:basedOn w:val="Heading"/>
    <w:next w:val="Textbody"/>
    <w:pPr>
      <w:keepLines/>
      <w:spacing w:after="219" w:line="264" w:lineRule="auto"/>
      <w:ind w:left="10"/>
      <w:outlineLvl w:val="3"/>
    </w:pPr>
    <w:rPr>
      <w:rFonts w:ascii="Calibri" w:eastAsia="Calibri" w:hAnsi="Calibri" w:cs="Calibri"/>
      <w:b/>
      <w:color w:val="000000"/>
      <w:sz w:val="20"/>
    </w:rPr>
  </w:style>
  <w:style w:type="paragraph" w:styleId="Titolo5">
    <w:name w:val="heading 5"/>
    <w:basedOn w:val="Heading"/>
    <w:next w:val="Textbody"/>
    <w:pPr>
      <w:keepLines/>
      <w:spacing w:after="219" w:line="264" w:lineRule="auto"/>
      <w:ind w:left="10"/>
      <w:outlineLvl w:val="4"/>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21" w:line="254" w:lineRule="auto"/>
      <w:ind w:left="231" w:hanging="10"/>
      <w:jc w:val="both"/>
    </w:pPr>
    <w:rPr>
      <w:rFonts w:ascii="Garamond" w:eastAsia="Times New Roman" w:hAnsi="Garamond" w:cs="Garamond"/>
      <w:sz w:val="24"/>
      <w:lang w:eastAsia="en-US"/>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widowControl w:val="0"/>
      <w:spacing w:after="0" w:line="240" w:lineRule="auto"/>
      <w:ind w:left="0" w:firstLine="0"/>
      <w:jc w:val="left"/>
    </w:pPr>
    <w:rPr>
      <w:rFonts w:ascii="Cambria" w:eastAsia="Cambria" w:hAnsi="Cambria" w:cs="Cambria"/>
      <w:color w:val="00000A"/>
      <w:szCs w:val="24"/>
    </w:rPr>
  </w:style>
  <w:style w:type="paragraph" w:styleId="Elenco">
    <w:name w:val="List"/>
    <w:basedOn w:val="Textbody"/>
    <w:rPr>
      <w:rFonts w:cs="Arial Unicode MS"/>
    </w:rPr>
  </w:style>
  <w:style w:type="paragraph" w:styleId="Didascalia">
    <w:name w:val="caption"/>
    <w:basedOn w:val="Standard"/>
    <w:pPr>
      <w:suppressLineNumbers/>
      <w:spacing w:before="120" w:after="120"/>
    </w:pPr>
    <w:rPr>
      <w:rFonts w:cs="Arial Unicode MS"/>
      <w:i/>
      <w:iCs/>
      <w:szCs w:val="24"/>
    </w:rPr>
  </w:style>
  <w:style w:type="paragraph" w:customStyle="1" w:styleId="Index">
    <w:name w:val="Index"/>
    <w:basedOn w:val="Standard"/>
    <w:pPr>
      <w:suppressLineNumbers/>
    </w:pPr>
    <w:rPr>
      <w:rFonts w:cs="Arial Unicode MS"/>
    </w:rPr>
  </w:style>
  <w:style w:type="paragraph" w:customStyle="1" w:styleId="footnotedescription">
    <w:name w:val="footnote description"/>
    <w:pPr>
      <w:widowControl/>
      <w:spacing w:after="0" w:line="302" w:lineRule="auto"/>
      <w:ind w:right="22"/>
    </w:pPr>
    <w:rPr>
      <w:rFonts w:eastAsia="Calibri" w:cs="Calibri"/>
      <w:color w:val="000000"/>
      <w:sz w:val="16"/>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Standard"/>
    <w:uiPriority w:val="34"/>
    <w:qFormat/>
    <w:pPr>
      <w:ind w:left="720"/>
    </w:pPr>
  </w:style>
  <w:style w:type="paragraph" w:styleId="Intestazione">
    <w:name w:val="header"/>
    <w:basedOn w:val="Standard"/>
    <w:pPr>
      <w:suppressLineNumbers/>
      <w:tabs>
        <w:tab w:val="center" w:pos="5050"/>
        <w:tab w:val="right" w:pos="9869"/>
      </w:tabs>
    </w:pPr>
  </w:style>
  <w:style w:type="paragraph" w:styleId="Pidipagina">
    <w:name w:val="footer"/>
    <w:basedOn w:val="Standard"/>
    <w:pPr>
      <w:suppressLineNumbers/>
      <w:tabs>
        <w:tab w:val="center" w:pos="5050"/>
        <w:tab w:val="right" w:pos="9869"/>
      </w:tabs>
    </w:pPr>
  </w:style>
  <w:style w:type="character" w:customStyle="1" w:styleId="footnotedescriptionChar">
    <w:name w:val="footnote description Char"/>
    <w:rPr>
      <w:rFonts w:ascii="Calibri" w:eastAsia="Calibri" w:hAnsi="Calibri" w:cs="Calibri"/>
      <w:color w:val="000000"/>
      <w:sz w:val="16"/>
    </w:rPr>
  </w:style>
  <w:style w:type="character" w:customStyle="1" w:styleId="Titolo5Carattere">
    <w:name w:val="Titolo 5 Carattere"/>
    <w:rPr>
      <w:rFonts w:ascii="Calibri" w:eastAsia="Calibri" w:hAnsi="Calibri" w:cs="Calibri"/>
      <w:b/>
      <w:color w:val="000000"/>
      <w:sz w:val="20"/>
    </w:rPr>
  </w:style>
  <w:style w:type="character" w:customStyle="1" w:styleId="Titolo1Carattere">
    <w:name w:val="Titolo 1 Carattere"/>
    <w:rPr>
      <w:rFonts w:ascii="Calibri" w:eastAsia="Calibri" w:hAnsi="Calibri" w:cs="Calibri"/>
      <w:b/>
      <w:color w:val="000000"/>
      <w:sz w:val="24"/>
    </w:rPr>
  </w:style>
  <w:style w:type="character" w:customStyle="1" w:styleId="Titolo2Carattere">
    <w:name w:val="Titolo 2 Carattere"/>
    <w:rPr>
      <w:rFonts w:ascii="Calibri" w:eastAsia="Calibri" w:hAnsi="Calibri" w:cs="Calibri"/>
      <w:b/>
      <w:color w:val="000000"/>
      <w:sz w:val="20"/>
    </w:rPr>
  </w:style>
  <w:style w:type="character" w:customStyle="1" w:styleId="Titolo3Carattere">
    <w:name w:val="Titolo 3 Carattere"/>
    <w:rPr>
      <w:rFonts w:ascii="Calibri" w:eastAsia="Calibri" w:hAnsi="Calibri" w:cs="Calibri"/>
      <w:b/>
      <w:color w:val="000000"/>
      <w:sz w:val="20"/>
    </w:rPr>
  </w:style>
  <w:style w:type="character" w:customStyle="1" w:styleId="Titolo4Carattere">
    <w:name w:val="Titolo 4 Carattere"/>
    <w:rPr>
      <w:rFonts w:ascii="Calibri" w:eastAsia="Calibri" w:hAnsi="Calibri" w:cs="Calibri"/>
      <w:b/>
      <w:color w:val="000000"/>
      <w:sz w:val="20"/>
    </w:rPr>
  </w:style>
  <w:style w:type="character" w:customStyle="1" w:styleId="footnotemark">
    <w:name w:val="footnote mark"/>
    <w:rPr>
      <w:rFonts w:ascii="Calibri" w:eastAsia="Calibri" w:hAnsi="Calibri" w:cs="Calibri"/>
      <w:color w:val="000000"/>
      <w:position w:val="0"/>
      <w:sz w:val="25"/>
      <w:vertAlign w:val="superscript"/>
    </w:rPr>
  </w:style>
  <w:style w:type="character" w:customStyle="1" w:styleId="CorpotestoCarattere">
    <w:name w:val="Corpo testo Carattere"/>
    <w:basedOn w:val="Carpredefinitoparagrafo"/>
    <w:rPr>
      <w:rFonts w:ascii="Cambria" w:eastAsia="Cambria" w:hAnsi="Cambria" w:cs="Cambria"/>
      <w:sz w:val="24"/>
      <w:szCs w:val="24"/>
      <w:lang w:eastAsia="en-US"/>
    </w:rPr>
  </w:style>
  <w:style w:type="character" w:customStyle="1" w:styleId="ListLabel1">
    <w:name w:val="ListLabel 1"/>
    <w:rPr>
      <w:rFonts w:eastAsia="Calibri" w:cs="Calibri"/>
      <w:b/>
      <w:bCs/>
      <w:i w:val="0"/>
      <w:strike w:val="0"/>
      <w:dstrike w:val="0"/>
      <w:color w:val="000000"/>
      <w:position w:val="0"/>
      <w:sz w:val="20"/>
      <w:szCs w:val="20"/>
      <w:u w:val="none"/>
      <w:vertAlign w:val="baseline"/>
    </w:rPr>
  </w:style>
  <w:style w:type="character" w:customStyle="1" w:styleId="ListLabel2">
    <w:name w:val="ListLabel 2"/>
    <w:rPr>
      <w:rFonts w:eastAsia="Calibri" w:cs="Calibri"/>
      <w:b w:val="0"/>
      <w:i w:val="0"/>
      <w:strike w:val="0"/>
      <w:dstrike w:val="0"/>
      <w:color w:val="000000"/>
      <w:position w:val="0"/>
      <w:sz w:val="20"/>
      <w:szCs w:val="20"/>
      <w:u w:val="none"/>
      <w:vertAlign w:val="baseline"/>
    </w:rPr>
  </w:style>
  <w:style w:type="character" w:customStyle="1" w:styleId="ListLabel3">
    <w:name w:val="ListLabel 3"/>
    <w:rPr>
      <w:rFonts w:eastAsia="Calibri" w:cs="Calibri"/>
      <w:b w:val="0"/>
      <w:i/>
      <w:iCs/>
      <w:strike w:val="0"/>
      <w:dstrike w:val="0"/>
      <w:color w:val="000000"/>
      <w:position w:val="0"/>
      <w:sz w:val="20"/>
      <w:szCs w:val="20"/>
      <w:u w:val="none"/>
      <w:vertAlign w:val="baseline"/>
    </w:rPr>
  </w:style>
  <w:style w:type="character" w:customStyle="1" w:styleId="ListLabel4">
    <w:name w:val="ListLabel 4"/>
    <w:rPr>
      <w:rFonts w:eastAsia="Arial" w:cs="Arial"/>
      <w:b w:val="0"/>
      <w:i w:val="0"/>
      <w:strike w:val="0"/>
      <w:dstrike w:val="0"/>
      <w:color w:val="000000"/>
      <w:position w:val="0"/>
      <w:sz w:val="16"/>
      <w:szCs w:val="16"/>
      <w:u w:val="none"/>
      <w:vertAlign w:val="baseline"/>
    </w:rPr>
  </w:style>
  <w:style w:type="character" w:customStyle="1" w:styleId="ListLabel5">
    <w:name w:val="ListLabel 5"/>
    <w:rPr>
      <w:rFonts w:eastAsia="Segoe UI Symbol" w:cs="Segoe UI Symbol"/>
      <w:b w:val="0"/>
      <w:i w:val="0"/>
      <w:strike w:val="0"/>
      <w:dstrike w:val="0"/>
      <w:color w:val="000000"/>
      <w:position w:val="0"/>
      <w:sz w:val="20"/>
      <w:szCs w:val="20"/>
      <w:u w:val="none"/>
      <w:vertAlign w:val="baseline"/>
    </w:rPr>
  </w:style>
  <w:style w:type="character" w:customStyle="1" w:styleId="ListLabel6">
    <w:name w:val="ListLabel 6"/>
    <w:rPr>
      <w:rFonts w:eastAsia="Arial" w:cs="Arial"/>
      <w:b w:val="0"/>
      <w:i w:val="0"/>
      <w:strike w:val="0"/>
      <w:dstrike w:val="0"/>
      <w:color w:val="000000"/>
      <w:position w:val="0"/>
      <w:sz w:val="20"/>
      <w:szCs w:val="20"/>
      <w:u w:val="none"/>
      <w:vertAlign w:val="baseline"/>
    </w:rPr>
  </w:style>
  <w:style w:type="character" w:customStyle="1" w:styleId="ListLabel7">
    <w:name w:val="ListLabel 7"/>
    <w:rPr>
      <w:rFonts w:eastAsia="Segoe UI Symbol" w:cs="Segoe UI Symbol"/>
      <w:b w:val="0"/>
      <w:i w:val="0"/>
      <w:strike w:val="0"/>
      <w:dstrike w:val="0"/>
      <w:color w:val="000000"/>
      <w:position w:val="0"/>
      <w:sz w:val="16"/>
      <w:szCs w:val="16"/>
      <w:u w:val="none"/>
      <w:vertAlign w:val="baseline"/>
    </w:rPr>
  </w:style>
  <w:style w:type="character" w:customStyle="1" w:styleId="ListLabel8">
    <w:name w:val="ListLabel 8"/>
    <w:rPr>
      <w:rFonts w:eastAsia="Noto Sans Symbols" w:cs="Noto Sans Symbols"/>
    </w:rPr>
  </w:style>
  <w:style w:type="character" w:customStyle="1" w:styleId="ListLabel9">
    <w:name w:val="ListLabel 9"/>
    <w:rPr>
      <w:rFonts w:eastAsia="Courier New" w:cs="Courier New"/>
    </w:rPr>
  </w:style>
  <w:style w:type="character" w:customStyle="1" w:styleId="ListLabel10">
    <w:name w:val="ListLabel 10"/>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ListLabel71">
    <w:name w:val="ListLabel 71"/>
    <w:rPr>
      <w:rFonts w:eastAsia="Noto Sans Symbols" w:cs="Noto Sans Symbols"/>
    </w:rPr>
  </w:style>
  <w:style w:type="character" w:customStyle="1" w:styleId="ListLabel70">
    <w:name w:val="ListLabel 70"/>
    <w:rPr>
      <w:rFonts w:eastAsia="Courier New"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numbering" w:customStyle="1" w:styleId="WWNum31">
    <w:name w:val="WWNum31"/>
    <w:basedOn w:val="Nessunelenco"/>
    <w:pPr>
      <w:numPr>
        <w:numId w:val="31"/>
      </w:numPr>
    </w:pPr>
  </w:style>
  <w:style w:type="numbering" w:customStyle="1" w:styleId="WWNum32">
    <w:name w:val="WWNum32"/>
    <w:basedOn w:val="Nessunelenco"/>
    <w:pPr>
      <w:numPr>
        <w:numId w:val="32"/>
      </w:numPr>
    </w:pPr>
  </w:style>
  <w:style w:type="numbering" w:customStyle="1" w:styleId="WWNum33">
    <w:name w:val="WWNum33"/>
    <w:basedOn w:val="Nessunelenco"/>
    <w:pPr>
      <w:numPr>
        <w:numId w:val="33"/>
      </w:numPr>
    </w:pPr>
  </w:style>
  <w:style w:type="numbering" w:customStyle="1" w:styleId="WWNum34">
    <w:name w:val="WWNum34"/>
    <w:basedOn w:val="Nessunelenco"/>
    <w:pPr>
      <w:numPr>
        <w:numId w:val="34"/>
      </w:numPr>
    </w:pPr>
  </w:style>
  <w:style w:type="numbering" w:customStyle="1" w:styleId="WWNum62">
    <w:name w:val="WWNum62"/>
    <w:basedOn w:val="Nessunelenco"/>
    <w:pPr>
      <w:numPr>
        <w:numId w:val="35"/>
      </w:numPr>
    </w:pPr>
  </w:style>
  <w:style w:type="character" w:styleId="Rimandocommento">
    <w:name w:val="annotation reference"/>
    <w:basedOn w:val="Carpredefinitoparagrafo"/>
    <w:unhideWhenUsed/>
    <w:rsid w:val="004608A4"/>
    <w:rPr>
      <w:sz w:val="16"/>
      <w:szCs w:val="16"/>
    </w:rPr>
  </w:style>
  <w:style w:type="paragraph" w:styleId="Testocommento">
    <w:name w:val="annotation text"/>
    <w:basedOn w:val="Normale"/>
    <w:link w:val="TestocommentoCarattere"/>
    <w:uiPriority w:val="99"/>
    <w:unhideWhenUsed/>
    <w:rsid w:val="004608A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608A4"/>
    <w:rPr>
      <w:sz w:val="20"/>
      <w:szCs w:val="20"/>
    </w:rPr>
  </w:style>
  <w:style w:type="paragraph" w:styleId="Soggettocommento">
    <w:name w:val="annotation subject"/>
    <w:basedOn w:val="Testocommento"/>
    <w:next w:val="Testocommento"/>
    <w:link w:val="SoggettocommentoCarattere"/>
    <w:uiPriority w:val="99"/>
    <w:semiHidden/>
    <w:unhideWhenUsed/>
    <w:rsid w:val="004608A4"/>
    <w:rPr>
      <w:b/>
      <w:bCs/>
    </w:rPr>
  </w:style>
  <w:style w:type="character" w:customStyle="1" w:styleId="SoggettocommentoCarattere">
    <w:name w:val="Soggetto commento Carattere"/>
    <w:basedOn w:val="TestocommentoCarattere"/>
    <w:link w:val="Soggettocommento"/>
    <w:uiPriority w:val="99"/>
    <w:semiHidden/>
    <w:rsid w:val="004608A4"/>
    <w:rPr>
      <w:b/>
      <w:bCs/>
      <w:sz w:val="20"/>
      <w:szCs w:val="20"/>
    </w:rPr>
  </w:style>
  <w:style w:type="paragraph" w:styleId="Testofumetto">
    <w:name w:val="Balloon Text"/>
    <w:basedOn w:val="Normale"/>
    <w:link w:val="TestofumettoCarattere"/>
    <w:uiPriority w:val="99"/>
    <w:semiHidden/>
    <w:unhideWhenUsed/>
    <w:rsid w:val="004608A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08A4"/>
    <w:rPr>
      <w:rFonts w:ascii="Segoe UI" w:hAnsi="Segoe UI" w:cs="Segoe UI"/>
      <w:sz w:val="18"/>
      <w:szCs w:val="18"/>
    </w:rPr>
  </w:style>
  <w:style w:type="paragraph" w:customStyle="1" w:styleId="Default">
    <w:name w:val="Default"/>
    <w:rsid w:val="00383ADD"/>
    <w:pPr>
      <w:widowControl/>
      <w:spacing w:after="0" w:line="276" w:lineRule="auto"/>
      <w:jc w:val="both"/>
    </w:pPr>
    <w:rPr>
      <w:rFonts w:ascii="Book-Antiqua,Bold" w:eastAsia="Garamond" w:hAnsi="Book-Antiqua,Bold" w:cs="Book-Antiqua,Bold"/>
      <w:color w:val="000000"/>
      <w:sz w:val="24"/>
      <w:szCs w:val="24"/>
    </w:rPr>
  </w:style>
  <w:style w:type="numbering" w:customStyle="1" w:styleId="WWNum41">
    <w:name w:val="WWNum41"/>
    <w:basedOn w:val="Nessunelenco"/>
    <w:rsid w:val="00383ADD"/>
    <w:pPr>
      <w:numPr>
        <w:numId w:val="37"/>
      </w:numPr>
    </w:pPr>
  </w:style>
  <w:style w:type="numbering" w:customStyle="1" w:styleId="WWNum50">
    <w:name w:val="WWNum50"/>
    <w:basedOn w:val="Nessunelenco"/>
    <w:rsid w:val="006420CD"/>
    <w:pPr>
      <w:numPr>
        <w:numId w:val="39"/>
      </w:numPr>
    </w:pPr>
  </w:style>
  <w:style w:type="paragraph" w:styleId="Testonotaapidipagina">
    <w:name w:val="footnote text"/>
    <w:basedOn w:val="Normale"/>
    <w:link w:val="TestonotaapidipaginaCarattere"/>
    <w:uiPriority w:val="99"/>
    <w:semiHidden/>
    <w:unhideWhenUsed/>
    <w:rsid w:val="000471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47120"/>
    <w:rPr>
      <w:sz w:val="20"/>
      <w:szCs w:val="20"/>
    </w:rPr>
  </w:style>
  <w:style w:type="character" w:styleId="Rimandonotaapidipagina">
    <w:name w:val="footnote reference"/>
    <w:basedOn w:val="Carpredefinitoparagrafo"/>
    <w:uiPriority w:val="99"/>
    <w:semiHidden/>
    <w:unhideWhenUsed/>
    <w:rsid w:val="000471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3C17D-5D05-4739-9602-34078CEA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1651</Words>
  <Characters>9412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Brullo Carlotta</dc:creator>
  <cp:lastModifiedBy>Monea Paolo</cp:lastModifiedBy>
  <cp:revision>8</cp:revision>
  <dcterms:created xsi:type="dcterms:W3CDTF">2023-09-27T11:33:00Z</dcterms:created>
  <dcterms:modified xsi:type="dcterms:W3CDTF">2023-11-21T11:54:00Z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